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45C5" w14:textId="7E1259BE" w:rsidR="000C425E" w:rsidRPr="009F2407" w:rsidRDefault="007B7C9E" w:rsidP="007B7C9E">
      <w:pPr>
        <w:jc w:val="center"/>
        <w:rPr>
          <w:rFonts w:ascii="Century" w:hAnsi="Century"/>
          <w:sz w:val="28"/>
          <w:szCs w:val="28"/>
        </w:rPr>
      </w:pPr>
      <w:r w:rsidRPr="009F2407">
        <w:rPr>
          <w:rFonts w:ascii="Century" w:hAnsi="Century" w:hint="eastAsia"/>
          <w:sz w:val="28"/>
          <w:szCs w:val="28"/>
        </w:rPr>
        <w:t>令和時代の社会保障</w:t>
      </w:r>
    </w:p>
    <w:p w14:paraId="725017BD" w14:textId="77777777" w:rsidR="007B7C9E" w:rsidRPr="009F2407" w:rsidRDefault="007B7C9E">
      <w:pPr>
        <w:rPr>
          <w:rFonts w:ascii="Century" w:hAnsi="Century"/>
        </w:rPr>
      </w:pPr>
    </w:p>
    <w:p w14:paraId="715ECDD5" w14:textId="32F49963" w:rsidR="009C031B" w:rsidRPr="009F2407" w:rsidRDefault="00F5035F" w:rsidP="00F5035F">
      <w:pPr>
        <w:jc w:val="center"/>
        <w:rPr>
          <w:rFonts w:ascii="Century" w:hAnsi="Century"/>
        </w:rPr>
      </w:pPr>
      <w:r>
        <w:rPr>
          <w:rFonts w:ascii="Century" w:hAnsi="Century" w:hint="eastAsia"/>
        </w:rPr>
        <w:t>社会川</w:t>
      </w:r>
      <w:r w:rsidR="007B7C9E" w:rsidRPr="009F2407">
        <w:rPr>
          <w:rFonts w:ascii="Century" w:hAnsi="Century" w:hint="eastAsia"/>
        </w:rPr>
        <w:t xml:space="preserve">　研</w:t>
      </w:r>
      <w:r w:rsidR="009C031B">
        <w:rPr>
          <w:rFonts w:ascii="Century" w:hAnsi="Century" w:hint="eastAsia"/>
        </w:rPr>
        <w:t>（</w:t>
      </w:r>
      <w:r w:rsidR="007D3BBE">
        <w:rPr>
          <w:rFonts w:ascii="Century" w:hAnsi="Century" w:hint="eastAsia"/>
        </w:rPr>
        <w:t>〇〇大学　教授）</w:t>
      </w:r>
    </w:p>
    <w:p w14:paraId="23068DF8" w14:textId="77777777" w:rsidR="007B7C9E" w:rsidRDefault="007B7C9E">
      <w:pPr>
        <w:rPr>
          <w:rFonts w:ascii="Century" w:hAnsi="Century"/>
        </w:rPr>
      </w:pPr>
    </w:p>
    <w:p w14:paraId="58B1E689" w14:textId="3980B028" w:rsidR="00285599" w:rsidRPr="00056057" w:rsidRDefault="00285599" w:rsidP="00285599">
      <w:pPr>
        <w:jc w:val="center"/>
        <w:rPr>
          <w:rFonts w:ascii="ＭＳ Ｐゴシック" w:eastAsia="ＭＳ Ｐゴシック" w:hAnsi="ＭＳ Ｐゴシック"/>
        </w:rPr>
      </w:pPr>
      <w:r w:rsidRPr="00056057">
        <w:rPr>
          <w:rFonts w:ascii="ＭＳ Ｐゴシック" w:eastAsia="ＭＳ Ｐゴシック" w:hAnsi="ＭＳ Ｐゴシック" w:hint="eastAsia"/>
        </w:rPr>
        <w:t>抄録</w:t>
      </w:r>
    </w:p>
    <w:p w14:paraId="35DC5F2E" w14:textId="6C6BF7C0" w:rsidR="00285599" w:rsidRPr="00056057" w:rsidRDefault="00285599" w:rsidP="007A72A5">
      <w:pPr>
        <w:ind w:firstLineChars="100" w:firstLine="210"/>
        <w:rPr>
          <w:rFonts w:ascii="ＭＳ Ｐゴシック" w:eastAsia="ＭＳ Ｐゴシック" w:hAnsi="ＭＳ Ｐゴシック"/>
        </w:rPr>
      </w:pPr>
      <w:r w:rsidRPr="00056057">
        <w:rPr>
          <w:rFonts w:ascii="ＭＳ Ｐゴシック" w:eastAsia="ＭＳ Ｐゴシック" w:hAnsi="ＭＳ Ｐゴシック" w:hint="eastAsia"/>
        </w:rPr>
        <w:t>「論文」「動向・資料」については</w:t>
      </w:r>
      <w:r w:rsidR="004A6E9A">
        <w:rPr>
          <w:rFonts w:ascii="ＭＳ Ｐゴシック" w:eastAsia="ＭＳ Ｐゴシック" w:hAnsi="ＭＳ Ｐゴシック" w:hint="eastAsia"/>
        </w:rPr>
        <w:t>，</w:t>
      </w:r>
      <w:r w:rsidRPr="00056057">
        <w:rPr>
          <w:rFonts w:ascii="ＭＳ Ｐゴシック" w:eastAsia="ＭＳ Ｐゴシック" w:hAnsi="ＭＳ Ｐゴシック" w:hint="eastAsia"/>
        </w:rPr>
        <w:t>和文400字程度</w:t>
      </w:r>
      <w:r w:rsidR="004A6E9A">
        <w:rPr>
          <w:rFonts w:ascii="ＭＳ Ｐゴシック" w:eastAsia="ＭＳ Ｐゴシック" w:hAnsi="ＭＳ Ｐゴシック" w:hint="eastAsia"/>
        </w:rPr>
        <w:t>，</w:t>
      </w:r>
      <w:r w:rsidRPr="00056057">
        <w:rPr>
          <w:rFonts w:ascii="ＭＳ Ｐゴシック" w:eastAsia="ＭＳ Ｐゴシック" w:hAnsi="ＭＳ Ｐゴシック" w:hint="eastAsia"/>
        </w:rPr>
        <w:t>英文250字程度で抄録を作成してください。</w:t>
      </w:r>
      <w:r w:rsidR="00CD649D">
        <w:rPr>
          <w:rFonts w:ascii="ＭＳ Ｐゴシック" w:eastAsia="ＭＳ Ｐゴシック" w:hAnsi="ＭＳ Ｐゴシック" w:hint="eastAsia"/>
        </w:rPr>
        <w:t>編集委員会では</w:t>
      </w:r>
      <w:r w:rsidR="004A6E9A">
        <w:rPr>
          <w:rFonts w:ascii="ＭＳ Ｐゴシック" w:eastAsia="ＭＳ Ｐゴシック" w:hAnsi="ＭＳ Ｐゴシック" w:hint="eastAsia"/>
        </w:rPr>
        <w:t>，</w:t>
      </w:r>
      <w:r w:rsidR="00CD649D">
        <w:rPr>
          <w:rFonts w:ascii="ＭＳ Ｐゴシック" w:eastAsia="ＭＳ Ｐゴシック" w:hAnsi="ＭＳ Ｐゴシック" w:hint="eastAsia"/>
        </w:rPr>
        <w:t>英文のネイティブ・チェックは行いませんので</w:t>
      </w:r>
      <w:r w:rsidR="004A6E9A">
        <w:rPr>
          <w:rFonts w:ascii="ＭＳ Ｐゴシック" w:eastAsia="ＭＳ Ｐゴシック" w:hAnsi="ＭＳ Ｐゴシック" w:hint="eastAsia"/>
        </w:rPr>
        <w:t>，</w:t>
      </w:r>
      <w:r w:rsidR="00CD649D">
        <w:rPr>
          <w:rFonts w:ascii="ＭＳ Ｐゴシック" w:eastAsia="ＭＳ Ｐゴシック" w:hAnsi="ＭＳ Ｐゴシック" w:hint="eastAsia"/>
        </w:rPr>
        <w:t>執筆者ご自身の責任でご確認をお願いいたします。</w:t>
      </w:r>
      <w:r w:rsidR="003B7772">
        <w:rPr>
          <w:rFonts w:ascii="ＭＳ Ｐゴシック" w:eastAsia="ＭＳ Ｐゴシック" w:hAnsi="ＭＳ Ｐゴシック" w:hint="eastAsia"/>
        </w:rPr>
        <w:t>なお</w:t>
      </w:r>
      <w:r w:rsidR="004A6E9A">
        <w:rPr>
          <w:rFonts w:ascii="ＭＳ Ｐゴシック" w:eastAsia="ＭＳ Ｐゴシック" w:hAnsi="ＭＳ Ｐゴシック" w:hint="eastAsia"/>
        </w:rPr>
        <w:t>，</w:t>
      </w:r>
      <w:r w:rsidR="003B7772">
        <w:rPr>
          <w:rFonts w:ascii="ＭＳ Ｐゴシック" w:eastAsia="ＭＳ Ｐゴシック" w:hAnsi="ＭＳ Ｐゴシック" w:hint="eastAsia"/>
        </w:rPr>
        <w:t>英語の抄録・キーワードは最終ページに</w:t>
      </w:r>
      <w:r w:rsidR="00E4280A">
        <w:rPr>
          <w:rFonts w:ascii="ＭＳ Ｐゴシック" w:eastAsia="ＭＳ Ｐゴシック" w:hAnsi="ＭＳ Ｐゴシック" w:hint="eastAsia"/>
        </w:rPr>
        <w:t>まとめて記載してください。</w:t>
      </w:r>
    </w:p>
    <w:p w14:paraId="03B510D7" w14:textId="77777777" w:rsidR="00285599" w:rsidRPr="00056057" w:rsidRDefault="00285599">
      <w:pPr>
        <w:rPr>
          <w:rFonts w:ascii="ＭＳ Ｐゴシック" w:eastAsia="ＭＳ Ｐゴシック" w:hAnsi="ＭＳ Ｐゴシック"/>
        </w:rPr>
      </w:pPr>
    </w:p>
    <w:p w14:paraId="2D77FBF9" w14:textId="4AA50F02" w:rsidR="00285599" w:rsidRPr="00056057" w:rsidRDefault="00056057">
      <w:pPr>
        <w:rPr>
          <w:rFonts w:ascii="ＭＳ Ｐゴシック" w:eastAsia="ＭＳ Ｐゴシック" w:hAnsi="ＭＳ Ｐゴシック"/>
        </w:rPr>
      </w:pPr>
      <w:r w:rsidRPr="00056057">
        <w:rPr>
          <w:rFonts w:ascii="ＭＳ Ｐゴシック" w:eastAsia="ＭＳ Ｐゴシック" w:hAnsi="ＭＳ Ｐゴシック" w:hint="eastAsia"/>
        </w:rPr>
        <w:t>キーワード：和文</w:t>
      </w:r>
      <w:r w:rsidR="004A6E9A">
        <w:rPr>
          <w:rFonts w:ascii="ＭＳ Ｐゴシック" w:eastAsia="ＭＳ Ｐゴシック" w:hAnsi="ＭＳ Ｐゴシック" w:hint="eastAsia"/>
        </w:rPr>
        <w:t>，</w:t>
      </w:r>
      <w:r w:rsidRPr="00056057">
        <w:rPr>
          <w:rFonts w:ascii="ＭＳ Ｐゴシック" w:eastAsia="ＭＳ Ｐゴシック" w:hAnsi="ＭＳ Ｐゴシック" w:hint="eastAsia"/>
        </w:rPr>
        <w:t>英文各5語以内でキーワードを設定してください。</w:t>
      </w:r>
    </w:p>
    <w:p w14:paraId="77677470" w14:textId="77777777" w:rsidR="00285599" w:rsidRPr="009F2407" w:rsidRDefault="00285599">
      <w:pPr>
        <w:rPr>
          <w:rFonts w:ascii="Century" w:hAnsi="Century"/>
        </w:rPr>
      </w:pPr>
    </w:p>
    <w:p w14:paraId="5968273D" w14:textId="1854E72F" w:rsidR="00C7499E" w:rsidRPr="00484707" w:rsidRDefault="00571052">
      <w:pPr>
        <w:rPr>
          <w:rFonts w:ascii="ＭＳ Ｐゴシック" w:eastAsia="ＭＳ Ｐゴシック" w:hAnsi="ＭＳ Ｐゴシック"/>
        </w:rPr>
      </w:pPr>
      <w:r w:rsidRPr="00484707">
        <w:rPr>
          <w:rFonts w:ascii="ＭＳ Ｐゴシック" w:eastAsia="ＭＳ Ｐゴシック" w:hAnsi="ＭＳ Ｐゴシック" w:hint="eastAsia"/>
        </w:rPr>
        <w:t>Ⅰ　はじめに</w:t>
      </w:r>
    </w:p>
    <w:p w14:paraId="6F30CC2C" w14:textId="77777777" w:rsidR="00E17A93" w:rsidRDefault="00E17A93" w:rsidP="00571052">
      <w:pPr>
        <w:rPr>
          <w:rFonts w:ascii="Century" w:hAnsi="Century"/>
        </w:rPr>
      </w:pPr>
    </w:p>
    <w:p w14:paraId="6749CB6B" w14:textId="5F45522F" w:rsidR="00C7499E" w:rsidRPr="00484707" w:rsidRDefault="00571052" w:rsidP="00571052">
      <w:pPr>
        <w:rPr>
          <w:rFonts w:ascii="ＭＳ Ｐゴシック" w:eastAsia="ＭＳ Ｐゴシック" w:hAnsi="ＭＳ Ｐゴシック"/>
        </w:rPr>
      </w:pPr>
      <w:r w:rsidRPr="00484707">
        <w:rPr>
          <w:rFonts w:ascii="ＭＳ Ｐゴシック" w:eastAsia="ＭＳ Ｐゴシック" w:hAnsi="ＭＳ Ｐゴシック" w:hint="eastAsia"/>
        </w:rPr>
        <w:t xml:space="preserve">1　</w:t>
      </w:r>
      <w:r w:rsidR="0090043B" w:rsidRPr="00484707">
        <w:rPr>
          <w:rFonts w:ascii="ＭＳ Ｐゴシック" w:eastAsia="ＭＳ Ｐゴシック" w:hAnsi="ＭＳ Ｐゴシック" w:hint="eastAsia"/>
        </w:rPr>
        <w:t>原稿</w:t>
      </w:r>
    </w:p>
    <w:p w14:paraId="77B03027" w14:textId="50D47184" w:rsidR="00571052" w:rsidRPr="009F2407" w:rsidRDefault="00DC1303" w:rsidP="00571052">
      <w:pPr>
        <w:rPr>
          <w:rFonts w:ascii="Century" w:hAnsi="Century"/>
        </w:rPr>
      </w:pPr>
      <w:r w:rsidRPr="009F2407">
        <w:rPr>
          <w:rFonts w:ascii="Century" w:hAnsi="Century" w:hint="eastAsia"/>
        </w:rPr>
        <w:t xml:space="preserve">(1) </w:t>
      </w:r>
      <w:r w:rsidR="000F0177">
        <w:rPr>
          <w:rFonts w:ascii="Century" w:hAnsi="Century" w:hint="eastAsia"/>
        </w:rPr>
        <w:t>原稿の種類別の文字数</w:t>
      </w:r>
    </w:p>
    <w:p w14:paraId="045877E9" w14:textId="0FE6CEA6" w:rsidR="00AA0B55" w:rsidRDefault="00AA0B55" w:rsidP="00750511">
      <w:pPr>
        <w:ind w:leftChars="67" w:left="141" w:firstLineChars="100" w:firstLine="210"/>
        <w:rPr>
          <w:rFonts w:ascii="Century" w:hAnsi="Century"/>
        </w:rPr>
      </w:pPr>
      <w:r w:rsidRPr="009F2407">
        <w:rPr>
          <w:rFonts w:ascii="Century" w:hAnsi="Century" w:hint="eastAsia"/>
        </w:rPr>
        <w:t>原稿の分量は</w:t>
      </w:r>
      <w:r w:rsidR="004A6E9A">
        <w:rPr>
          <w:rFonts w:ascii="Century" w:hAnsi="Century" w:hint="eastAsia"/>
        </w:rPr>
        <w:t>，</w:t>
      </w:r>
      <w:r w:rsidRPr="009F2407">
        <w:rPr>
          <w:rFonts w:ascii="Century" w:hAnsi="Century" w:hint="eastAsia"/>
        </w:rPr>
        <w:t>本文・図表・注釈・参照文献を含めて</w:t>
      </w:r>
      <w:r w:rsidR="004A6E9A">
        <w:rPr>
          <w:rFonts w:ascii="Century" w:hAnsi="Century" w:hint="eastAsia"/>
        </w:rPr>
        <w:t>，</w:t>
      </w:r>
      <w:r w:rsidRPr="009F2407">
        <w:rPr>
          <w:rFonts w:ascii="Century" w:hAnsi="Century" w:hint="eastAsia"/>
        </w:rPr>
        <w:t>それぞれ以下を上限とします。なお</w:t>
      </w:r>
      <w:r w:rsidR="004A6E9A">
        <w:rPr>
          <w:rFonts w:ascii="Century" w:hAnsi="Century" w:hint="eastAsia"/>
        </w:rPr>
        <w:t>，</w:t>
      </w:r>
      <w:r w:rsidRPr="009F2407">
        <w:rPr>
          <w:rFonts w:ascii="Century" w:hAnsi="Century" w:hint="eastAsia"/>
        </w:rPr>
        <w:t>図表については</w:t>
      </w:r>
      <w:r w:rsidR="004A6E9A">
        <w:rPr>
          <w:rFonts w:ascii="Century" w:hAnsi="Century" w:hint="eastAsia"/>
        </w:rPr>
        <w:t>，</w:t>
      </w:r>
      <w:r w:rsidRPr="009F2407">
        <w:rPr>
          <w:rFonts w:ascii="Century" w:hAnsi="Century" w:hint="eastAsia"/>
        </w:rPr>
        <w:t>1</w:t>
      </w:r>
      <w:r w:rsidRPr="009F2407">
        <w:rPr>
          <w:rFonts w:ascii="Century" w:hAnsi="Century" w:hint="eastAsia"/>
        </w:rPr>
        <w:t>つにつき</w:t>
      </w:r>
      <w:r w:rsidR="004A6E9A">
        <w:rPr>
          <w:rFonts w:ascii="Century" w:hAnsi="Century" w:hint="eastAsia"/>
        </w:rPr>
        <w:t>，</w:t>
      </w:r>
      <w:r w:rsidRPr="009F2407">
        <w:rPr>
          <w:rFonts w:ascii="Century" w:hAnsi="Century" w:hint="eastAsia"/>
        </w:rPr>
        <w:t>A4</w:t>
      </w:r>
      <w:r w:rsidRPr="009F2407">
        <w:rPr>
          <w:rFonts w:ascii="Century" w:hAnsi="Century" w:hint="eastAsia"/>
        </w:rPr>
        <w:t>サイズ原稿</w:t>
      </w:r>
      <w:r>
        <w:rPr>
          <w:rFonts w:ascii="Century" w:hAnsi="Century" w:hint="eastAsia"/>
        </w:rPr>
        <w:t>の</w:t>
      </w:r>
      <w:r>
        <w:rPr>
          <w:rFonts w:ascii="Century" w:hAnsi="Century" w:hint="eastAsia"/>
        </w:rPr>
        <w:t>1/2</w:t>
      </w:r>
      <w:r>
        <w:rPr>
          <w:rFonts w:ascii="Century" w:hAnsi="Century" w:hint="eastAsia"/>
        </w:rPr>
        <w:t>までの大きさのものは</w:t>
      </w:r>
      <w:r>
        <w:rPr>
          <w:rFonts w:ascii="Century" w:hAnsi="Century" w:hint="eastAsia"/>
        </w:rPr>
        <w:t>400</w:t>
      </w:r>
      <w:r>
        <w:rPr>
          <w:rFonts w:ascii="Century" w:hAnsi="Century" w:hint="eastAsia"/>
        </w:rPr>
        <w:t>字とし</w:t>
      </w:r>
      <w:r w:rsidR="004A6E9A">
        <w:rPr>
          <w:rFonts w:ascii="Century" w:hAnsi="Century" w:hint="eastAsia"/>
        </w:rPr>
        <w:t>，</w:t>
      </w:r>
      <w:r>
        <w:rPr>
          <w:rFonts w:ascii="Century" w:hAnsi="Century" w:hint="eastAsia"/>
        </w:rPr>
        <w:t>1/2</w:t>
      </w:r>
      <w:r>
        <w:rPr>
          <w:rFonts w:ascii="Century" w:hAnsi="Century" w:hint="eastAsia"/>
        </w:rPr>
        <w:t>以上のものは</w:t>
      </w:r>
      <w:r>
        <w:rPr>
          <w:rFonts w:ascii="Century" w:hAnsi="Century" w:hint="eastAsia"/>
        </w:rPr>
        <w:t>800</w:t>
      </w:r>
      <w:r>
        <w:rPr>
          <w:rFonts w:ascii="Century" w:hAnsi="Century" w:hint="eastAsia"/>
        </w:rPr>
        <w:t>字に換算するものとします。</w:t>
      </w:r>
    </w:p>
    <w:p w14:paraId="0300E907" w14:textId="67B420BA" w:rsidR="00571052" w:rsidRDefault="00DC1303" w:rsidP="002E698C">
      <w:pPr>
        <w:ind w:leftChars="67" w:left="141"/>
        <w:rPr>
          <w:rFonts w:ascii="Century" w:hAnsi="Century"/>
        </w:rPr>
      </w:pPr>
      <w:r w:rsidRPr="009F2407">
        <w:rPr>
          <w:rFonts w:ascii="Century" w:hAnsi="Century" w:hint="eastAsia"/>
        </w:rPr>
        <w:t>①</w:t>
      </w:r>
      <w:r w:rsidRPr="009F2407">
        <w:rPr>
          <w:rFonts w:ascii="Century" w:hAnsi="Century" w:hint="eastAsia"/>
        </w:rPr>
        <w:t xml:space="preserve"> </w:t>
      </w:r>
      <w:r w:rsidR="00FF02D4">
        <w:rPr>
          <w:rFonts w:ascii="Century" w:hAnsi="Century" w:hint="eastAsia"/>
        </w:rPr>
        <w:t>論文</w:t>
      </w:r>
    </w:p>
    <w:p w14:paraId="7B76D073" w14:textId="5A28119E" w:rsidR="00FF02D4" w:rsidRDefault="00FF02D4" w:rsidP="002E698C">
      <w:pPr>
        <w:ind w:leftChars="67" w:left="141"/>
        <w:rPr>
          <w:rFonts w:ascii="Century" w:hAnsi="Century"/>
        </w:rPr>
      </w:pPr>
      <w:r>
        <w:rPr>
          <w:rFonts w:ascii="Century" w:hAnsi="Century" w:hint="eastAsia"/>
        </w:rPr>
        <w:t xml:space="preserve">　</w:t>
      </w:r>
      <w:r>
        <w:rPr>
          <w:rFonts w:ascii="Century" w:hAnsi="Century" w:hint="eastAsia"/>
        </w:rPr>
        <w:t>20,000</w:t>
      </w:r>
      <w:r>
        <w:rPr>
          <w:rFonts w:ascii="Century" w:hAnsi="Century" w:hint="eastAsia"/>
        </w:rPr>
        <w:t>字</w:t>
      </w:r>
    </w:p>
    <w:p w14:paraId="61F76727" w14:textId="0286C29A" w:rsidR="00FF02D4" w:rsidRPr="009F2407" w:rsidRDefault="00FF02D4" w:rsidP="002E698C">
      <w:pPr>
        <w:ind w:leftChars="67" w:left="141"/>
        <w:rPr>
          <w:rFonts w:ascii="Century" w:hAnsi="Century"/>
        </w:rPr>
      </w:pPr>
      <w:r>
        <w:rPr>
          <w:rFonts w:ascii="Century" w:hAnsi="Century" w:hint="eastAsia"/>
        </w:rPr>
        <w:t>②</w:t>
      </w:r>
      <w:r>
        <w:rPr>
          <w:rFonts w:ascii="Century" w:hAnsi="Century" w:hint="eastAsia"/>
        </w:rPr>
        <w:t xml:space="preserve"> </w:t>
      </w:r>
      <w:r>
        <w:rPr>
          <w:rFonts w:ascii="Century" w:hAnsi="Century" w:hint="eastAsia"/>
        </w:rPr>
        <w:t>動向・資料</w:t>
      </w:r>
    </w:p>
    <w:p w14:paraId="562EBAAC" w14:textId="1E9D512E" w:rsidR="00571052" w:rsidRDefault="00DC1303" w:rsidP="002E698C">
      <w:pPr>
        <w:ind w:leftChars="67" w:left="141"/>
        <w:rPr>
          <w:rFonts w:ascii="Century" w:hAnsi="Century"/>
        </w:rPr>
      </w:pPr>
      <w:r w:rsidRPr="009F2407">
        <w:rPr>
          <w:rFonts w:ascii="Century" w:hAnsi="Century" w:hint="eastAsia"/>
        </w:rPr>
        <w:t xml:space="preserve">　</w:t>
      </w:r>
      <w:r w:rsidR="00E2780A">
        <w:rPr>
          <w:rFonts w:ascii="Century" w:hAnsi="Century" w:hint="eastAsia"/>
        </w:rPr>
        <w:t>12,000</w:t>
      </w:r>
      <w:r w:rsidR="00E2780A">
        <w:rPr>
          <w:rFonts w:ascii="Century" w:hAnsi="Century" w:hint="eastAsia"/>
        </w:rPr>
        <w:t>字</w:t>
      </w:r>
    </w:p>
    <w:p w14:paraId="789DA263" w14:textId="174820ED" w:rsidR="00E2780A" w:rsidRDefault="00E2780A" w:rsidP="002E698C">
      <w:pPr>
        <w:ind w:leftChars="67" w:left="141"/>
        <w:rPr>
          <w:rFonts w:ascii="Century" w:hAnsi="Century"/>
        </w:rPr>
      </w:pPr>
      <w:r>
        <w:rPr>
          <w:rFonts w:ascii="Century" w:hAnsi="Century" w:hint="eastAsia"/>
        </w:rPr>
        <w:t>③</w:t>
      </w:r>
      <w:r>
        <w:rPr>
          <w:rFonts w:ascii="Century" w:hAnsi="Century" w:hint="eastAsia"/>
        </w:rPr>
        <w:t xml:space="preserve"> </w:t>
      </w:r>
      <w:r>
        <w:rPr>
          <w:rFonts w:ascii="Century" w:hAnsi="Century" w:hint="eastAsia"/>
        </w:rPr>
        <w:t>情報</w:t>
      </w:r>
    </w:p>
    <w:p w14:paraId="0B6B1012" w14:textId="0E38C7D9" w:rsidR="00E2780A" w:rsidRDefault="00E2780A" w:rsidP="002E698C">
      <w:pPr>
        <w:ind w:leftChars="67" w:left="141"/>
        <w:rPr>
          <w:rFonts w:ascii="Century" w:hAnsi="Century"/>
        </w:rPr>
      </w:pPr>
      <w:r>
        <w:rPr>
          <w:rFonts w:ascii="Century" w:hAnsi="Century" w:hint="eastAsia"/>
        </w:rPr>
        <w:t xml:space="preserve">　</w:t>
      </w:r>
      <w:r>
        <w:rPr>
          <w:rFonts w:ascii="Century" w:hAnsi="Century" w:hint="eastAsia"/>
        </w:rPr>
        <w:t>3,000</w:t>
      </w:r>
      <w:r>
        <w:rPr>
          <w:rFonts w:ascii="Century" w:hAnsi="Century" w:hint="eastAsia"/>
        </w:rPr>
        <w:t>字</w:t>
      </w:r>
    </w:p>
    <w:p w14:paraId="42C1F7ED" w14:textId="5E0D2E6A" w:rsidR="00E2780A" w:rsidRDefault="00E2780A" w:rsidP="002E698C">
      <w:pPr>
        <w:ind w:leftChars="67" w:left="141"/>
        <w:rPr>
          <w:rFonts w:ascii="Century" w:hAnsi="Century"/>
        </w:rPr>
      </w:pPr>
      <w:r>
        <w:rPr>
          <w:rFonts w:ascii="Century" w:hAnsi="Century" w:hint="eastAsia"/>
        </w:rPr>
        <w:t>④</w:t>
      </w:r>
      <w:r>
        <w:rPr>
          <w:rFonts w:ascii="Century" w:hAnsi="Century" w:hint="eastAsia"/>
        </w:rPr>
        <w:t xml:space="preserve"> </w:t>
      </w:r>
      <w:r>
        <w:rPr>
          <w:rFonts w:ascii="Century" w:hAnsi="Century" w:hint="eastAsia"/>
        </w:rPr>
        <w:t>社会保障判例研究</w:t>
      </w:r>
    </w:p>
    <w:p w14:paraId="22BAF8B7" w14:textId="301725F9" w:rsidR="00E2780A" w:rsidRDefault="00E2780A" w:rsidP="002E698C">
      <w:pPr>
        <w:ind w:leftChars="67" w:left="141"/>
        <w:rPr>
          <w:rFonts w:ascii="Century" w:hAnsi="Century"/>
        </w:rPr>
      </w:pPr>
      <w:r>
        <w:rPr>
          <w:rFonts w:ascii="Century" w:hAnsi="Century" w:hint="eastAsia"/>
        </w:rPr>
        <w:t xml:space="preserve">　</w:t>
      </w:r>
      <w:r>
        <w:rPr>
          <w:rFonts w:ascii="Century" w:hAnsi="Century" w:hint="eastAsia"/>
        </w:rPr>
        <w:t>12,000</w:t>
      </w:r>
      <w:r>
        <w:rPr>
          <w:rFonts w:ascii="Century" w:hAnsi="Century" w:hint="eastAsia"/>
        </w:rPr>
        <w:t>字</w:t>
      </w:r>
    </w:p>
    <w:p w14:paraId="6021DA44" w14:textId="7EC0795F" w:rsidR="00E2780A" w:rsidRDefault="00E2780A" w:rsidP="002E698C">
      <w:pPr>
        <w:ind w:leftChars="67" w:left="141"/>
        <w:rPr>
          <w:rFonts w:ascii="Century" w:hAnsi="Century"/>
        </w:rPr>
      </w:pPr>
      <w:r>
        <w:rPr>
          <w:rFonts w:ascii="Century" w:hAnsi="Century" w:hint="eastAsia"/>
        </w:rPr>
        <w:t>⑤</w:t>
      </w:r>
      <w:r>
        <w:rPr>
          <w:rFonts w:ascii="Century" w:hAnsi="Century" w:hint="eastAsia"/>
        </w:rPr>
        <w:t xml:space="preserve"> </w:t>
      </w:r>
      <w:r>
        <w:rPr>
          <w:rFonts w:ascii="Century" w:hAnsi="Century" w:hint="eastAsia"/>
        </w:rPr>
        <w:t>書評</w:t>
      </w:r>
    </w:p>
    <w:p w14:paraId="61698DAE" w14:textId="09E36C24" w:rsidR="00E2780A" w:rsidRDefault="00E2780A" w:rsidP="002E698C">
      <w:pPr>
        <w:ind w:leftChars="67" w:left="141"/>
        <w:rPr>
          <w:rFonts w:ascii="Century" w:hAnsi="Century"/>
        </w:rPr>
      </w:pPr>
      <w:r>
        <w:rPr>
          <w:rFonts w:ascii="Century" w:hAnsi="Century" w:hint="eastAsia"/>
        </w:rPr>
        <w:t xml:space="preserve">　</w:t>
      </w:r>
      <w:r>
        <w:rPr>
          <w:rFonts w:ascii="Century" w:hAnsi="Century" w:hint="eastAsia"/>
        </w:rPr>
        <w:t>6,000</w:t>
      </w:r>
      <w:r>
        <w:rPr>
          <w:rFonts w:ascii="Century" w:hAnsi="Century" w:hint="eastAsia"/>
        </w:rPr>
        <w:t>字</w:t>
      </w:r>
    </w:p>
    <w:p w14:paraId="24BB6204" w14:textId="77777777" w:rsidR="007D30B2" w:rsidRDefault="007D30B2">
      <w:pPr>
        <w:rPr>
          <w:rFonts w:ascii="Century" w:hAnsi="Century"/>
        </w:rPr>
      </w:pPr>
    </w:p>
    <w:p w14:paraId="09E1C178" w14:textId="4FD11FBC" w:rsidR="00E2780A" w:rsidRDefault="002E698C">
      <w:pPr>
        <w:rPr>
          <w:rFonts w:ascii="Century" w:hAnsi="Century"/>
        </w:rPr>
      </w:pPr>
      <w:r>
        <w:rPr>
          <w:rFonts w:ascii="Century" w:hAnsi="Century" w:hint="eastAsia"/>
        </w:rPr>
        <w:t xml:space="preserve">(2) </w:t>
      </w:r>
      <w:r w:rsidR="00E4280A">
        <w:rPr>
          <w:rFonts w:ascii="Century" w:hAnsi="Century" w:hint="eastAsia"/>
        </w:rPr>
        <w:t>注釈</w:t>
      </w:r>
    </w:p>
    <w:p w14:paraId="5335D183" w14:textId="22387514" w:rsidR="00E4280A" w:rsidRDefault="00E4280A" w:rsidP="00E4280A">
      <w:pPr>
        <w:ind w:leftChars="135" w:left="283" w:firstLineChars="68" w:firstLine="143"/>
        <w:rPr>
          <w:rFonts w:ascii="Century" w:hAnsi="Century"/>
        </w:rPr>
      </w:pPr>
      <w:r>
        <w:rPr>
          <w:rFonts w:ascii="Century" w:hAnsi="Century" w:hint="eastAsia"/>
        </w:rPr>
        <w:t>注釈は脚注とし</w:t>
      </w:r>
      <w:r w:rsidR="004A6E9A">
        <w:rPr>
          <w:rFonts w:ascii="Century" w:hAnsi="Century" w:hint="eastAsia"/>
        </w:rPr>
        <w:t>，</w:t>
      </w:r>
      <w:r>
        <w:rPr>
          <w:rFonts w:ascii="Century" w:hAnsi="Century" w:hint="eastAsia"/>
        </w:rPr>
        <w:t>注釈を付す箇所に上付きで</w:t>
      </w:r>
      <w:r>
        <w:rPr>
          <w:rFonts w:ascii="Century" w:hAnsi="Century" w:hint="eastAsia"/>
        </w:rPr>
        <w:t>1) 2)</w:t>
      </w:r>
      <w:r>
        <w:rPr>
          <w:rFonts w:ascii="Century" w:hAnsi="Century" w:hint="eastAsia"/>
        </w:rPr>
        <w:t>…の注釈番号を挿入してください。注釈番号は論文末までの通し番号</w:t>
      </w:r>
      <w:r w:rsidR="000A0DDF">
        <w:rPr>
          <w:rStyle w:val="ac"/>
          <w:rFonts w:ascii="Century" w:hAnsi="Century"/>
        </w:rPr>
        <w:footnoteReference w:id="1"/>
      </w:r>
      <w:r w:rsidR="008C5BA9" w:rsidRPr="008C5BA9">
        <w:rPr>
          <w:rFonts w:ascii="Century" w:hAnsi="Century" w:hint="eastAsia"/>
          <w:vertAlign w:val="superscript"/>
        </w:rPr>
        <w:t>)</w:t>
      </w:r>
      <w:r>
        <w:rPr>
          <w:rFonts w:ascii="Century" w:hAnsi="Century" w:hint="eastAsia"/>
        </w:rPr>
        <w:t>としてください。</w:t>
      </w:r>
    </w:p>
    <w:p w14:paraId="354E240E" w14:textId="77777777" w:rsidR="007D30B2" w:rsidRDefault="007D30B2" w:rsidP="00473F67">
      <w:pPr>
        <w:rPr>
          <w:rFonts w:ascii="Century" w:hAnsi="Century"/>
        </w:rPr>
      </w:pPr>
    </w:p>
    <w:p w14:paraId="1B698DEE" w14:textId="1B4EF4F2" w:rsidR="00473F67" w:rsidRDefault="00473F67" w:rsidP="00473F67">
      <w:pPr>
        <w:rPr>
          <w:rFonts w:ascii="Century" w:hAnsi="Century"/>
        </w:rPr>
      </w:pPr>
      <w:r>
        <w:rPr>
          <w:rFonts w:ascii="Century" w:hAnsi="Century" w:hint="eastAsia"/>
        </w:rPr>
        <w:lastRenderedPageBreak/>
        <w:t xml:space="preserve">(3) </w:t>
      </w:r>
      <w:r w:rsidR="00314B66">
        <w:rPr>
          <w:rFonts w:ascii="Century" w:hAnsi="Century" w:hint="eastAsia"/>
        </w:rPr>
        <w:t>参照</w:t>
      </w:r>
      <w:r w:rsidR="00C576C6">
        <w:rPr>
          <w:rFonts w:ascii="Century" w:hAnsi="Century" w:hint="eastAsia"/>
        </w:rPr>
        <w:t>文献</w:t>
      </w:r>
    </w:p>
    <w:p w14:paraId="5412929C" w14:textId="79B3A865" w:rsidR="00473F67" w:rsidRDefault="00314B66" w:rsidP="00750511">
      <w:pPr>
        <w:ind w:leftChars="67" w:left="141" w:firstLineChars="100" w:firstLine="210"/>
        <w:rPr>
          <w:rFonts w:ascii="Century" w:hAnsi="Century"/>
        </w:rPr>
      </w:pPr>
      <w:r>
        <w:rPr>
          <w:rFonts w:ascii="Century" w:hAnsi="Century" w:hint="eastAsia"/>
        </w:rPr>
        <w:t>参照</w:t>
      </w:r>
      <w:r w:rsidR="00C576C6">
        <w:rPr>
          <w:rFonts w:ascii="Century" w:hAnsi="Century" w:hint="eastAsia"/>
        </w:rPr>
        <w:t>文献は</w:t>
      </w:r>
      <w:r w:rsidR="004A6E9A">
        <w:rPr>
          <w:rFonts w:ascii="Century" w:hAnsi="Century" w:hint="eastAsia"/>
        </w:rPr>
        <w:t>，</w:t>
      </w:r>
      <w:r w:rsidR="00C576C6">
        <w:rPr>
          <w:rFonts w:ascii="Century" w:hAnsi="Century" w:hint="eastAsia"/>
        </w:rPr>
        <w:t>論文の末尾に列挙してください。</w:t>
      </w:r>
      <w:r>
        <w:rPr>
          <w:rFonts w:ascii="Century" w:hAnsi="Century" w:hint="eastAsia"/>
        </w:rPr>
        <w:t>参照</w:t>
      </w:r>
      <w:r w:rsidR="00C576C6">
        <w:rPr>
          <w:rFonts w:ascii="Century" w:hAnsi="Century" w:hint="eastAsia"/>
        </w:rPr>
        <w:t>文献は本文の必要とする箇所に</w:t>
      </w:r>
      <w:r>
        <w:rPr>
          <w:rFonts w:ascii="Century" w:hAnsi="Century" w:hint="eastAsia"/>
        </w:rPr>
        <w:t>参照</w:t>
      </w:r>
      <w:r w:rsidR="00C576C6">
        <w:rPr>
          <w:rFonts w:ascii="Century" w:hAnsi="Century" w:hint="eastAsia"/>
        </w:rPr>
        <w:t>文献の著者名および刊行年を括弧に入れて記載します。</w:t>
      </w:r>
      <w:r>
        <w:rPr>
          <w:rFonts w:ascii="Century" w:hAnsi="Century" w:hint="eastAsia"/>
        </w:rPr>
        <w:t>参照</w:t>
      </w:r>
      <w:r w:rsidR="00C576C6">
        <w:rPr>
          <w:rFonts w:ascii="Century" w:hAnsi="Century" w:hint="eastAsia"/>
        </w:rPr>
        <w:t>文献は本文の最後に和文・欧文ごとにまとめ</w:t>
      </w:r>
      <w:r w:rsidR="004A6E9A">
        <w:rPr>
          <w:rFonts w:ascii="Century" w:hAnsi="Century" w:hint="eastAsia"/>
        </w:rPr>
        <w:t>，</w:t>
      </w:r>
      <w:r w:rsidR="00C576C6">
        <w:rPr>
          <w:rFonts w:ascii="Century" w:hAnsi="Century" w:hint="eastAsia"/>
        </w:rPr>
        <w:t>和文</w:t>
      </w:r>
      <w:r w:rsidR="004A6E9A">
        <w:rPr>
          <w:rFonts w:ascii="Century" w:hAnsi="Century" w:hint="eastAsia"/>
        </w:rPr>
        <w:t>，</w:t>
      </w:r>
      <w:r w:rsidR="00C576C6">
        <w:rPr>
          <w:rFonts w:ascii="Century" w:hAnsi="Century" w:hint="eastAsia"/>
        </w:rPr>
        <w:t>欧文の順に記載し</w:t>
      </w:r>
      <w:r w:rsidR="004A6E9A">
        <w:rPr>
          <w:rFonts w:ascii="Century" w:hAnsi="Century" w:hint="eastAsia"/>
        </w:rPr>
        <w:t>，</w:t>
      </w:r>
      <w:r w:rsidR="00C576C6">
        <w:rPr>
          <w:rFonts w:ascii="Century" w:hAnsi="Century" w:hint="eastAsia"/>
        </w:rPr>
        <w:t>その配列は欧文の著者名のアルファベット順</w:t>
      </w:r>
      <w:r w:rsidR="004A6E9A">
        <w:rPr>
          <w:rFonts w:ascii="Century" w:hAnsi="Century" w:hint="eastAsia"/>
        </w:rPr>
        <w:t>，</w:t>
      </w:r>
      <w:r w:rsidR="00C576C6">
        <w:rPr>
          <w:rFonts w:ascii="Century" w:hAnsi="Century" w:hint="eastAsia"/>
        </w:rPr>
        <w:t>和文は五十音順とします。</w:t>
      </w:r>
      <w:r w:rsidR="00146D0F">
        <w:rPr>
          <w:rFonts w:ascii="Century" w:hAnsi="Century" w:hint="eastAsia"/>
        </w:rPr>
        <w:t>記載例は文末をご覧ください。</w:t>
      </w:r>
    </w:p>
    <w:p w14:paraId="0E1F67C8" w14:textId="77777777" w:rsidR="007D30B2" w:rsidRDefault="007D30B2" w:rsidP="00146D0F">
      <w:pPr>
        <w:rPr>
          <w:rFonts w:ascii="Century" w:hAnsi="Century"/>
        </w:rPr>
      </w:pPr>
    </w:p>
    <w:p w14:paraId="43583163" w14:textId="11CA049B" w:rsidR="00C576C6" w:rsidRDefault="00146D0F" w:rsidP="00146D0F">
      <w:pPr>
        <w:rPr>
          <w:rFonts w:ascii="Century" w:hAnsi="Century"/>
        </w:rPr>
      </w:pPr>
      <w:r>
        <w:rPr>
          <w:rFonts w:ascii="Century" w:hAnsi="Century" w:hint="eastAsia"/>
        </w:rPr>
        <w:t xml:space="preserve">(4) </w:t>
      </w:r>
      <w:r w:rsidR="000459A0">
        <w:rPr>
          <w:rFonts w:ascii="Century" w:hAnsi="Century" w:hint="eastAsia"/>
        </w:rPr>
        <w:t>インターネットサイトの引用方法</w:t>
      </w:r>
    </w:p>
    <w:p w14:paraId="1D1E0B4F" w14:textId="755B2882" w:rsidR="00C576C6" w:rsidRDefault="000459A0" w:rsidP="00750511">
      <w:pPr>
        <w:ind w:leftChars="67" w:left="141" w:firstLineChars="100" w:firstLine="210"/>
        <w:rPr>
          <w:rFonts w:ascii="Century" w:hAnsi="Century"/>
        </w:rPr>
      </w:pPr>
      <w:r>
        <w:rPr>
          <w:rFonts w:ascii="Century" w:hAnsi="Century" w:hint="eastAsia"/>
        </w:rPr>
        <w:t>インターネットのサイトを引用する場合は</w:t>
      </w:r>
      <w:r w:rsidR="004A6E9A">
        <w:rPr>
          <w:rFonts w:ascii="Century" w:hAnsi="Century" w:hint="eastAsia"/>
        </w:rPr>
        <w:t>，</w:t>
      </w:r>
      <w:r>
        <w:rPr>
          <w:rFonts w:ascii="Century" w:hAnsi="Century" w:hint="eastAsia"/>
        </w:rPr>
        <w:t>そのページのタイトル</w:t>
      </w:r>
      <w:r w:rsidR="004A6E9A">
        <w:rPr>
          <w:rFonts w:ascii="Century" w:hAnsi="Century" w:hint="eastAsia"/>
        </w:rPr>
        <w:t>，</w:t>
      </w:r>
      <w:r>
        <w:rPr>
          <w:rFonts w:ascii="Century" w:hAnsi="Century" w:hint="eastAsia"/>
        </w:rPr>
        <w:t>URL</w:t>
      </w:r>
      <w:r w:rsidR="004A6E9A">
        <w:rPr>
          <w:rFonts w:ascii="Century" w:hAnsi="Century" w:hint="eastAsia"/>
        </w:rPr>
        <w:t>，</w:t>
      </w:r>
      <w:r>
        <w:rPr>
          <w:rFonts w:ascii="Century" w:hAnsi="Century" w:hint="eastAsia"/>
        </w:rPr>
        <w:t>および最終確認日を明記してください。</w:t>
      </w:r>
      <w:r w:rsidR="003D4137">
        <w:rPr>
          <w:rFonts w:ascii="Century" w:hAnsi="Century" w:hint="eastAsia"/>
        </w:rPr>
        <w:t>表記例はこちら</w:t>
      </w:r>
      <w:r w:rsidR="003D4137">
        <w:rPr>
          <w:rStyle w:val="ac"/>
          <w:rFonts w:ascii="Century" w:hAnsi="Century"/>
        </w:rPr>
        <w:footnoteReference w:id="2"/>
      </w:r>
      <w:r w:rsidR="003D4137" w:rsidRPr="003D4137">
        <w:rPr>
          <w:rFonts w:ascii="Century" w:hAnsi="Century" w:hint="eastAsia"/>
          <w:vertAlign w:val="superscript"/>
        </w:rPr>
        <w:t>)</w:t>
      </w:r>
      <w:r w:rsidR="003D4137">
        <w:rPr>
          <w:rFonts w:ascii="Century" w:hAnsi="Century" w:hint="eastAsia"/>
        </w:rPr>
        <w:t>をご覧ください。</w:t>
      </w:r>
    </w:p>
    <w:p w14:paraId="6FA1CFF1" w14:textId="77777777" w:rsidR="007D30B2" w:rsidRDefault="007D30B2" w:rsidP="00282731">
      <w:pPr>
        <w:rPr>
          <w:rFonts w:ascii="Century" w:hAnsi="Century"/>
        </w:rPr>
      </w:pPr>
    </w:p>
    <w:p w14:paraId="5B374697" w14:textId="65DD2358" w:rsidR="00C576C6" w:rsidRDefault="00282731" w:rsidP="00282731">
      <w:pPr>
        <w:rPr>
          <w:rFonts w:ascii="Century" w:hAnsi="Century"/>
        </w:rPr>
      </w:pPr>
      <w:r>
        <w:rPr>
          <w:rFonts w:ascii="Century" w:hAnsi="Century" w:hint="eastAsia"/>
        </w:rPr>
        <w:t xml:space="preserve">(5) </w:t>
      </w:r>
      <w:r w:rsidR="00EB670E">
        <w:rPr>
          <w:rFonts w:ascii="Century" w:hAnsi="Century" w:hint="eastAsia"/>
        </w:rPr>
        <w:t>Web appendix</w:t>
      </w:r>
      <w:r w:rsidR="00EB670E">
        <w:rPr>
          <w:rFonts w:ascii="Century" w:hAnsi="Century" w:hint="eastAsia"/>
        </w:rPr>
        <w:t>の添付について</w:t>
      </w:r>
    </w:p>
    <w:p w14:paraId="5721323B" w14:textId="40E61FD9" w:rsidR="00291402" w:rsidRDefault="00EB670E" w:rsidP="00291402">
      <w:pPr>
        <w:ind w:leftChars="67" w:left="141" w:firstLineChars="100" w:firstLine="210"/>
        <w:rPr>
          <w:rFonts w:ascii="Century" w:hAnsi="Century"/>
        </w:rPr>
      </w:pPr>
      <w:r>
        <w:rPr>
          <w:rFonts w:ascii="Century" w:hAnsi="Century" w:hint="eastAsia"/>
        </w:rPr>
        <w:t>「論文」および「動向・資料」に限り</w:t>
      </w:r>
      <w:r w:rsidR="004A6E9A">
        <w:rPr>
          <w:rFonts w:ascii="Century" w:hAnsi="Century" w:hint="eastAsia"/>
        </w:rPr>
        <w:t>，</w:t>
      </w:r>
      <w:r>
        <w:rPr>
          <w:rFonts w:ascii="Century" w:hAnsi="Century" w:hint="eastAsia"/>
        </w:rPr>
        <w:t>web appendix</w:t>
      </w:r>
      <w:r>
        <w:rPr>
          <w:rFonts w:ascii="Century" w:hAnsi="Century" w:hint="eastAsia"/>
        </w:rPr>
        <w:t>の添付ができます。</w:t>
      </w:r>
      <w:r w:rsidR="00BE2C66">
        <w:rPr>
          <w:rFonts w:ascii="Century" w:hAnsi="Century" w:hint="eastAsia"/>
        </w:rPr>
        <w:t>W</w:t>
      </w:r>
      <w:r>
        <w:rPr>
          <w:rFonts w:ascii="Century" w:hAnsi="Century" w:hint="eastAsia"/>
        </w:rPr>
        <w:t>eb appendix</w:t>
      </w:r>
      <w:r w:rsidR="00291402">
        <w:rPr>
          <w:rFonts w:ascii="Century" w:hAnsi="Century" w:hint="eastAsia"/>
        </w:rPr>
        <w:t>の添付は</w:t>
      </w:r>
      <w:r w:rsidR="004A6E9A">
        <w:rPr>
          <w:rFonts w:ascii="Century" w:hAnsi="Century" w:hint="eastAsia"/>
        </w:rPr>
        <w:t>，</w:t>
      </w:r>
      <w:r w:rsidR="00291402">
        <w:rPr>
          <w:rFonts w:ascii="Century" w:hAnsi="Century" w:hint="eastAsia"/>
        </w:rPr>
        <w:t>論文で取り上げた分析の再現性提示に必要な以下のものに限ります。</w:t>
      </w:r>
      <w:r w:rsidR="005A287F">
        <w:rPr>
          <w:rFonts w:ascii="Century" w:hAnsi="Century" w:hint="eastAsia"/>
        </w:rPr>
        <w:t>分量は論文または動向・資料それぞれの文字数上限の半分程度を目安とします。</w:t>
      </w:r>
      <w:r w:rsidR="005A287F">
        <w:rPr>
          <w:rFonts w:ascii="Century" w:hAnsi="Century" w:hint="eastAsia"/>
        </w:rPr>
        <w:t>Web</w:t>
      </w:r>
      <w:r w:rsidR="00BE2C66">
        <w:rPr>
          <w:rFonts w:ascii="Century" w:hAnsi="Century" w:hint="eastAsia"/>
        </w:rPr>
        <w:t xml:space="preserve"> appendix</w:t>
      </w:r>
      <w:r w:rsidR="00BE2C66">
        <w:rPr>
          <w:rFonts w:ascii="Century" w:hAnsi="Century" w:hint="eastAsia"/>
        </w:rPr>
        <w:t>として掲載する内容が非常に多く</w:t>
      </w:r>
      <w:r w:rsidR="004A6E9A">
        <w:rPr>
          <w:rFonts w:ascii="Century" w:hAnsi="Century" w:hint="eastAsia"/>
        </w:rPr>
        <w:t>，</w:t>
      </w:r>
      <w:r w:rsidR="00BE2C66">
        <w:rPr>
          <w:rFonts w:ascii="Century" w:hAnsi="Century" w:hint="eastAsia"/>
        </w:rPr>
        <w:t>かつすでにウェブで公開されているものがある場合</w:t>
      </w:r>
      <w:r w:rsidR="004A6E9A">
        <w:rPr>
          <w:rFonts w:ascii="Century" w:hAnsi="Century" w:hint="eastAsia"/>
        </w:rPr>
        <w:t>，</w:t>
      </w:r>
      <w:r w:rsidR="00BE2C66">
        <w:rPr>
          <w:rFonts w:ascii="Century" w:hAnsi="Century" w:hint="eastAsia"/>
        </w:rPr>
        <w:t>その</w:t>
      </w:r>
      <w:r w:rsidR="00BE2C66">
        <w:rPr>
          <w:rFonts w:ascii="Century" w:hAnsi="Century" w:hint="eastAsia"/>
        </w:rPr>
        <w:t>URL</w:t>
      </w:r>
      <w:r w:rsidR="00BE2C66">
        <w:rPr>
          <w:rFonts w:ascii="Century" w:hAnsi="Century" w:hint="eastAsia"/>
        </w:rPr>
        <w:t>の提示をもって</w:t>
      </w:r>
      <w:r w:rsidR="004A6E9A">
        <w:rPr>
          <w:rFonts w:ascii="Century" w:hAnsi="Century" w:hint="eastAsia"/>
        </w:rPr>
        <w:t>，</w:t>
      </w:r>
      <w:r w:rsidR="00BE2C66">
        <w:rPr>
          <w:rFonts w:ascii="Century" w:hAnsi="Century" w:hint="eastAsia"/>
        </w:rPr>
        <w:t>これに代えることができます。その場合は</w:t>
      </w:r>
      <w:r w:rsidR="004A6E9A">
        <w:rPr>
          <w:rFonts w:ascii="Century" w:hAnsi="Century" w:hint="eastAsia"/>
        </w:rPr>
        <w:t>，</w:t>
      </w:r>
      <w:r w:rsidR="00BE2C66">
        <w:rPr>
          <w:rFonts w:ascii="Century" w:hAnsi="Century" w:hint="eastAsia"/>
        </w:rPr>
        <w:t>原稿本体にその旨を明記するとともに</w:t>
      </w:r>
      <w:r w:rsidR="004A6E9A">
        <w:rPr>
          <w:rFonts w:ascii="Century" w:hAnsi="Century" w:hint="eastAsia"/>
        </w:rPr>
        <w:t>，</w:t>
      </w:r>
      <w:r w:rsidR="00BE2C66">
        <w:rPr>
          <w:rFonts w:ascii="Century" w:hAnsi="Century" w:hint="eastAsia"/>
        </w:rPr>
        <w:t>電子媒体を原稿とともに提出してください。これらも査読の対象とします。</w:t>
      </w:r>
      <w:r w:rsidR="00756B34">
        <w:rPr>
          <w:rFonts w:ascii="Century" w:hAnsi="Century" w:hint="eastAsia"/>
        </w:rPr>
        <w:t>なお</w:t>
      </w:r>
      <w:r w:rsidR="004A6E9A">
        <w:rPr>
          <w:rFonts w:ascii="Century" w:hAnsi="Century" w:hint="eastAsia"/>
        </w:rPr>
        <w:t>，</w:t>
      </w:r>
      <w:r w:rsidR="00756B34">
        <w:rPr>
          <w:rFonts w:ascii="Century" w:hAnsi="Century" w:hint="eastAsia"/>
        </w:rPr>
        <w:t>web appendix</w:t>
      </w:r>
      <w:r w:rsidR="00756B34">
        <w:rPr>
          <w:rFonts w:ascii="Century" w:hAnsi="Century" w:hint="eastAsia"/>
        </w:rPr>
        <w:t>は</w:t>
      </w:r>
      <w:r w:rsidR="004A6E9A">
        <w:rPr>
          <w:rFonts w:ascii="Century" w:hAnsi="Century" w:hint="eastAsia"/>
        </w:rPr>
        <w:t>，</w:t>
      </w:r>
      <w:r w:rsidR="00756B34">
        <w:rPr>
          <w:rFonts w:ascii="Century" w:hAnsi="Century" w:hint="eastAsia"/>
        </w:rPr>
        <w:t>研究所ホームページの『社会保障研究』</w:t>
      </w:r>
      <w:r w:rsidR="00BD7F02">
        <w:rPr>
          <w:rFonts w:ascii="Century" w:hAnsi="Century" w:hint="eastAsia"/>
        </w:rPr>
        <w:t>のページで公開となります。投稿される原稿の本体で</w:t>
      </w:r>
      <w:r w:rsidR="004A6E9A">
        <w:rPr>
          <w:rFonts w:ascii="Century" w:hAnsi="Century" w:hint="eastAsia"/>
        </w:rPr>
        <w:t>，</w:t>
      </w:r>
      <w:r w:rsidR="00BD7F02">
        <w:rPr>
          <w:rFonts w:ascii="Century" w:hAnsi="Century" w:hint="eastAsia"/>
        </w:rPr>
        <w:t>web appendix</w:t>
      </w:r>
      <w:r w:rsidR="00BD7F02">
        <w:rPr>
          <w:rFonts w:ascii="Century" w:hAnsi="Century" w:hint="eastAsia"/>
        </w:rPr>
        <w:t>があることを明記してください。</w:t>
      </w:r>
      <w:r w:rsidR="00FF2AE2">
        <w:rPr>
          <w:rFonts w:ascii="Century" w:hAnsi="Century" w:hint="eastAsia"/>
        </w:rPr>
        <w:t>なお</w:t>
      </w:r>
      <w:r w:rsidR="004A6E9A">
        <w:rPr>
          <w:rFonts w:ascii="Century" w:hAnsi="Century" w:hint="eastAsia"/>
        </w:rPr>
        <w:t>，</w:t>
      </w:r>
      <w:r w:rsidR="00FF2AE2">
        <w:rPr>
          <w:rFonts w:ascii="Century" w:hAnsi="Century" w:hint="eastAsia"/>
        </w:rPr>
        <w:t>web appendix</w:t>
      </w:r>
      <w:r w:rsidR="00FF2AE2">
        <w:rPr>
          <w:rFonts w:ascii="Century" w:hAnsi="Century" w:hint="eastAsia"/>
        </w:rPr>
        <w:t>の</w:t>
      </w:r>
      <w:r w:rsidR="00FF2AE2">
        <w:rPr>
          <w:rFonts w:ascii="Century" w:hAnsi="Century" w:hint="eastAsia"/>
        </w:rPr>
        <w:t>URL</w:t>
      </w:r>
      <w:r w:rsidR="00FF2AE2">
        <w:rPr>
          <w:rFonts w:ascii="Century" w:hAnsi="Century" w:hint="eastAsia"/>
        </w:rPr>
        <w:t>は掲載決定字に編集委員会で指定します。</w:t>
      </w:r>
    </w:p>
    <w:p w14:paraId="066368C1" w14:textId="16F2A286" w:rsidR="00282731" w:rsidRDefault="00291402" w:rsidP="00750511">
      <w:pPr>
        <w:ind w:leftChars="67" w:left="141" w:firstLineChars="100" w:firstLine="210"/>
        <w:rPr>
          <w:rFonts w:ascii="Century" w:hAnsi="Century"/>
        </w:rPr>
      </w:pPr>
      <w:r>
        <w:rPr>
          <w:rFonts w:ascii="Century" w:hAnsi="Century" w:hint="eastAsia"/>
        </w:rPr>
        <w:t>①</w:t>
      </w:r>
      <w:r>
        <w:rPr>
          <w:rFonts w:ascii="Century" w:hAnsi="Century" w:hint="eastAsia"/>
        </w:rPr>
        <w:t xml:space="preserve"> </w:t>
      </w:r>
      <w:r>
        <w:rPr>
          <w:rFonts w:ascii="Century" w:hAnsi="Century" w:hint="eastAsia"/>
        </w:rPr>
        <w:t>シミュレーションモデルで使用した方程式やプログラムの掲載</w:t>
      </w:r>
    </w:p>
    <w:p w14:paraId="59BAD3B3" w14:textId="79DD762B" w:rsidR="00291402" w:rsidRDefault="00291402" w:rsidP="00291402">
      <w:pPr>
        <w:ind w:leftChars="167" w:left="708" w:hangingChars="170" w:hanging="357"/>
        <w:rPr>
          <w:rFonts w:ascii="Century" w:hAnsi="Century"/>
        </w:rPr>
      </w:pPr>
      <w:r>
        <w:rPr>
          <w:rFonts w:ascii="Century" w:hAnsi="Century" w:hint="eastAsia"/>
        </w:rPr>
        <w:t>②</w:t>
      </w:r>
      <w:r>
        <w:rPr>
          <w:rFonts w:ascii="Century" w:hAnsi="Century" w:hint="eastAsia"/>
        </w:rPr>
        <w:t xml:space="preserve"> </w:t>
      </w:r>
      <w:r>
        <w:rPr>
          <w:rFonts w:ascii="Century" w:hAnsi="Century" w:hint="eastAsia"/>
        </w:rPr>
        <w:t>使用データについての詳細な説明</w:t>
      </w:r>
      <w:r w:rsidR="004A6E9A">
        <w:rPr>
          <w:rFonts w:ascii="Century" w:hAnsi="Century" w:hint="eastAsia"/>
        </w:rPr>
        <w:t>，</w:t>
      </w:r>
      <w:r>
        <w:rPr>
          <w:rFonts w:ascii="Century" w:hAnsi="Century" w:hint="eastAsia"/>
        </w:rPr>
        <w:t>使用したデータ（ただし個票データ</w:t>
      </w:r>
      <w:r w:rsidR="004A6E9A">
        <w:rPr>
          <w:rFonts w:ascii="Century" w:hAnsi="Century" w:hint="eastAsia"/>
        </w:rPr>
        <w:t>，</w:t>
      </w:r>
      <w:r>
        <w:rPr>
          <w:rFonts w:ascii="Century" w:hAnsi="Century" w:hint="eastAsia"/>
        </w:rPr>
        <w:t>公開の許諾が得られていないものを除く）</w:t>
      </w:r>
    </w:p>
    <w:p w14:paraId="502E5051" w14:textId="77777777" w:rsidR="007D30B2" w:rsidRDefault="007D30B2" w:rsidP="00FF2AE2">
      <w:pPr>
        <w:rPr>
          <w:rFonts w:ascii="Century" w:hAnsi="Century"/>
        </w:rPr>
      </w:pPr>
    </w:p>
    <w:p w14:paraId="26BC5D03" w14:textId="2DB33CC0" w:rsidR="00282731" w:rsidRDefault="00FF2AE2" w:rsidP="00FF2AE2">
      <w:pPr>
        <w:rPr>
          <w:rFonts w:ascii="Century" w:hAnsi="Century"/>
        </w:rPr>
      </w:pPr>
      <w:r>
        <w:rPr>
          <w:rFonts w:ascii="Century" w:hAnsi="Century" w:hint="eastAsia"/>
        </w:rPr>
        <w:t xml:space="preserve">(6) </w:t>
      </w:r>
      <w:r w:rsidR="00445EEB">
        <w:rPr>
          <w:rFonts w:ascii="Century" w:hAnsi="Century" w:hint="eastAsia"/>
        </w:rPr>
        <w:t>本文中の引用方法</w:t>
      </w:r>
    </w:p>
    <w:p w14:paraId="43517A5C" w14:textId="5C72E708" w:rsidR="00282731" w:rsidRDefault="00445EEB" w:rsidP="00750511">
      <w:pPr>
        <w:ind w:leftChars="67" w:left="141" w:firstLineChars="100" w:firstLine="210"/>
        <w:rPr>
          <w:rFonts w:ascii="Century" w:hAnsi="Century"/>
        </w:rPr>
      </w:pPr>
      <w:r>
        <w:rPr>
          <w:rFonts w:ascii="Century" w:hAnsi="Century" w:hint="eastAsia"/>
        </w:rPr>
        <w:t>本文または注釈において</w:t>
      </w:r>
      <w:r w:rsidR="004A6E9A">
        <w:rPr>
          <w:rFonts w:ascii="Century" w:hAnsi="Century" w:hint="eastAsia"/>
        </w:rPr>
        <w:t>，</w:t>
      </w:r>
      <w:r>
        <w:rPr>
          <w:rFonts w:ascii="Century" w:hAnsi="Century" w:hint="eastAsia"/>
        </w:rPr>
        <w:t>ほかの文献の記述を引用</w:t>
      </w:r>
      <w:r w:rsidR="004A6E9A">
        <w:rPr>
          <w:rFonts w:ascii="Century" w:hAnsi="Century" w:hint="eastAsia"/>
        </w:rPr>
        <w:t>，</w:t>
      </w:r>
      <w:r>
        <w:rPr>
          <w:rFonts w:ascii="Century" w:hAnsi="Century" w:hint="eastAsia"/>
        </w:rPr>
        <w:t>または参照する場合は</w:t>
      </w:r>
      <w:r w:rsidR="004A6E9A">
        <w:rPr>
          <w:rFonts w:ascii="Century" w:hAnsi="Century" w:hint="eastAsia"/>
        </w:rPr>
        <w:t>，</w:t>
      </w:r>
      <w:r>
        <w:rPr>
          <w:rFonts w:ascii="Century" w:hAnsi="Century" w:hint="eastAsia"/>
        </w:rPr>
        <w:t>その出典を以下のように引用文の末尾に</w:t>
      </w:r>
      <w:r w:rsidR="004A6E9A">
        <w:rPr>
          <w:rFonts w:ascii="Century" w:hAnsi="Century" w:hint="eastAsia"/>
        </w:rPr>
        <w:t>，</w:t>
      </w:r>
      <w:r>
        <w:rPr>
          <w:rFonts w:ascii="Century" w:hAnsi="Century" w:hint="eastAsia"/>
        </w:rPr>
        <w:t>亀甲括弧</w:t>
      </w:r>
      <w:r w:rsidR="00A7372E">
        <w:rPr>
          <w:rFonts w:ascii="Century" w:hAnsi="Century" w:hint="eastAsia"/>
        </w:rPr>
        <w:t>〔</w:t>
      </w:r>
      <w:r w:rsidR="00971C3F">
        <w:rPr>
          <w:rFonts w:ascii="Century" w:hAnsi="Century" w:hint="eastAsia"/>
        </w:rPr>
        <w:t xml:space="preserve">　〕で明記してください。この場合</w:t>
      </w:r>
      <w:r w:rsidR="004A6E9A">
        <w:rPr>
          <w:rFonts w:ascii="Century" w:hAnsi="Century" w:hint="eastAsia"/>
        </w:rPr>
        <w:t>，</w:t>
      </w:r>
      <w:r w:rsidR="00971C3F">
        <w:rPr>
          <w:rFonts w:ascii="Century" w:hAnsi="Century" w:hint="eastAsia"/>
        </w:rPr>
        <w:t>当該引用文献を論文末尾に</w:t>
      </w:r>
      <w:r w:rsidR="00314B66">
        <w:rPr>
          <w:rFonts w:ascii="Century" w:hAnsi="Century" w:hint="eastAsia"/>
        </w:rPr>
        <w:t>参照</w:t>
      </w:r>
      <w:r w:rsidR="00971C3F">
        <w:rPr>
          <w:rFonts w:ascii="Century" w:hAnsi="Century" w:hint="eastAsia"/>
        </w:rPr>
        <w:t>文献として必ず挙げてください。</w:t>
      </w:r>
    </w:p>
    <w:p w14:paraId="37A08259" w14:textId="2187606A" w:rsidR="00FF2AE2" w:rsidRDefault="00971C3F" w:rsidP="00750511">
      <w:pPr>
        <w:ind w:leftChars="67" w:left="141" w:firstLineChars="100" w:firstLine="210"/>
        <w:rPr>
          <w:rFonts w:ascii="Century" w:hAnsi="Century"/>
        </w:rPr>
      </w:pPr>
      <w:r>
        <w:rPr>
          <w:rFonts w:ascii="Century" w:hAnsi="Century" w:hint="eastAsia"/>
        </w:rPr>
        <w:t>①</w:t>
      </w:r>
      <w:r>
        <w:rPr>
          <w:rFonts w:ascii="Century" w:hAnsi="Century" w:hint="eastAsia"/>
        </w:rPr>
        <w:t xml:space="preserve"> </w:t>
      </w:r>
      <w:r w:rsidR="00744F71">
        <w:rPr>
          <w:rFonts w:ascii="Century" w:hAnsi="Century" w:hint="eastAsia"/>
        </w:rPr>
        <w:t>著者が</w:t>
      </w:r>
      <w:r w:rsidR="00744F71">
        <w:rPr>
          <w:rFonts w:ascii="Century" w:hAnsi="Century" w:hint="eastAsia"/>
        </w:rPr>
        <w:t>1</w:t>
      </w:r>
      <w:r w:rsidR="00744F71">
        <w:rPr>
          <w:rFonts w:ascii="Century" w:hAnsi="Century" w:hint="eastAsia"/>
        </w:rPr>
        <w:t>人の場合の例</w:t>
      </w:r>
    </w:p>
    <w:p w14:paraId="7E4D12F8" w14:textId="6C7ADEEB" w:rsidR="00FF2AE2" w:rsidRDefault="00744F71" w:rsidP="00750511">
      <w:pPr>
        <w:ind w:leftChars="67" w:left="141" w:firstLineChars="100" w:firstLine="210"/>
        <w:rPr>
          <w:rFonts w:ascii="Century" w:hAnsi="Century"/>
        </w:rPr>
      </w:pPr>
      <w:r>
        <w:rPr>
          <w:rFonts w:ascii="Century" w:hAnsi="Century" w:hint="eastAsia"/>
        </w:rPr>
        <w:t xml:space="preserve">　〔森田（</w:t>
      </w:r>
      <w:r>
        <w:rPr>
          <w:rFonts w:ascii="Century" w:hAnsi="Century" w:hint="eastAsia"/>
        </w:rPr>
        <w:t>2014</w:t>
      </w:r>
      <w:r>
        <w:rPr>
          <w:rFonts w:ascii="Century" w:hAnsi="Century" w:hint="eastAsia"/>
        </w:rPr>
        <w:t>）</w:t>
      </w:r>
      <w:r>
        <w:rPr>
          <w:rFonts w:ascii="Century" w:hAnsi="Century" w:hint="eastAsia"/>
        </w:rPr>
        <w:t>, p.45</w:t>
      </w:r>
      <w:r>
        <w:rPr>
          <w:rFonts w:ascii="Century" w:hAnsi="Century" w:hint="eastAsia"/>
        </w:rPr>
        <w:t>〕</w:t>
      </w:r>
    </w:p>
    <w:p w14:paraId="463A738A" w14:textId="0390FE5D" w:rsidR="00744F71" w:rsidRDefault="00744F71" w:rsidP="00750511">
      <w:pPr>
        <w:ind w:leftChars="67" w:left="141" w:firstLineChars="100" w:firstLine="210"/>
        <w:rPr>
          <w:rFonts w:ascii="Century" w:hAnsi="Century"/>
        </w:rPr>
      </w:pPr>
      <w:r>
        <w:rPr>
          <w:rFonts w:ascii="Century" w:hAnsi="Century" w:hint="eastAsia"/>
        </w:rPr>
        <w:t xml:space="preserve">　〔</w:t>
      </w:r>
      <w:r>
        <w:rPr>
          <w:rFonts w:ascii="Century" w:hAnsi="Century" w:hint="eastAsia"/>
        </w:rPr>
        <w:t>Le Grand</w:t>
      </w:r>
      <w:r>
        <w:rPr>
          <w:rFonts w:ascii="Century" w:hAnsi="Century" w:hint="eastAsia"/>
        </w:rPr>
        <w:t>（</w:t>
      </w:r>
      <w:r>
        <w:rPr>
          <w:rFonts w:ascii="Century" w:hAnsi="Century" w:hint="eastAsia"/>
        </w:rPr>
        <w:t>2003</w:t>
      </w:r>
      <w:r>
        <w:rPr>
          <w:rFonts w:ascii="Century" w:hAnsi="Century" w:hint="eastAsia"/>
        </w:rPr>
        <w:t>）</w:t>
      </w:r>
      <w:r>
        <w:rPr>
          <w:rFonts w:ascii="Century" w:hAnsi="Century" w:hint="eastAsia"/>
        </w:rPr>
        <w:t>, p.3</w:t>
      </w:r>
      <w:r>
        <w:rPr>
          <w:rFonts w:ascii="Century" w:hAnsi="Century" w:hint="eastAsia"/>
        </w:rPr>
        <w:t>〕</w:t>
      </w:r>
    </w:p>
    <w:p w14:paraId="5B16A00C" w14:textId="025C9D6F" w:rsidR="00744F71" w:rsidRDefault="00744F71" w:rsidP="00750511">
      <w:pPr>
        <w:ind w:leftChars="67" w:left="141" w:firstLineChars="100" w:firstLine="210"/>
        <w:rPr>
          <w:rFonts w:ascii="Century" w:hAnsi="Century"/>
        </w:rPr>
      </w:pPr>
      <w:r>
        <w:rPr>
          <w:rFonts w:ascii="Century" w:hAnsi="Century" w:hint="eastAsia"/>
        </w:rPr>
        <w:t>②</w:t>
      </w:r>
      <w:r>
        <w:rPr>
          <w:rFonts w:ascii="Century" w:hAnsi="Century" w:hint="eastAsia"/>
        </w:rPr>
        <w:t xml:space="preserve"> </w:t>
      </w:r>
      <w:r>
        <w:rPr>
          <w:rFonts w:ascii="Century" w:hAnsi="Century" w:hint="eastAsia"/>
        </w:rPr>
        <w:t>著者が</w:t>
      </w:r>
      <w:r>
        <w:rPr>
          <w:rFonts w:ascii="Century" w:hAnsi="Century" w:hint="eastAsia"/>
        </w:rPr>
        <w:t>2</w:t>
      </w:r>
      <w:r>
        <w:rPr>
          <w:rFonts w:ascii="Century" w:hAnsi="Century" w:hint="eastAsia"/>
        </w:rPr>
        <w:t>人の場合の例</w:t>
      </w:r>
    </w:p>
    <w:p w14:paraId="35729E40" w14:textId="56227936" w:rsidR="00744F71" w:rsidRDefault="00744F71" w:rsidP="00750511">
      <w:pPr>
        <w:ind w:leftChars="67" w:left="141" w:firstLineChars="100" w:firstLine="210"/>
        <w:rPr>
          <w:rFonts w:ascii="Century" w:hAnsi="Century"/>
        </w:rPr>
      </w:pPr>
      <w:r>
        <w:rPr>
          <w:rFonts w:ascii="Century" w:hAnsi="Century" w:hint="eastAsia"/>
        </w:rPr>
        <w:lastRenderedPageBreak/>
        <w:t xml:space="preserve">　〔</w:t>
      </w:r>
      <w:r w:rsidR="00C65774">
        <w:rPr>
          <w:rFonts w:ascii="Century" w:hAnsi="Century" w:hint="eastAsia"/>
        </w:rPr>
        <w:t>泉田・黒田（</w:t>
      </w:r>
      <w:r w:rsidR="00C65774">
        <w:rPr>
          <w:rFonts w:ascii="Century" w:hAnsi="Century" w:hint="eastAsia"/>
        </w:rPr>
        <w:t>2014</w:t>
      </w:r>
      <w:r w:rsidR="00C65774">
        <w:rPr>
          <w:rFonts w:ascii="Century" w:hAnsi="Century" w:hint="eastAsia"/>
        </w:rPr>
        <w:t>）</w:t>
      </w:r>
      <w:r w:rsidR="00C65774">
        <w:rPr>
          <w:rFonts w:ascii="Century" w:hAnsi="Century" w:hint="eastAsia"/>
        </w:rPr>
        <w:t>,p.408</w:t>
      </w:r>
      <w:r w:rsidR="00C65774">
        <w:rPr>
          <w:rFonts w:ascii="Century" w:hAnsi="Century" w:hint="eastAsia"/>
        </w:rPr>
        <w:t>〕</w:t>
      </w:r>
    </w:p>
    <w:p w14:paraId="1AEC7E00" w14:textId="5FE45875" w:rsidR="00C65774" w:rsidRDefault="00C65774" w:rsidP="00750511">
      <w:pPr>
        <w:ind w:leftChars="67" w:left="141" w:firstLineChars="100" w:firstLine="210"/>
        <w:rPr>
          <w:rFonts w:ascii="Century" w:hAnsi="Century"/>
        </w:rPr>
      </w:pPr>
      <w:r>
        <w:rPr>
          <w:rFonts w:ascii="Century" w:hAnsi="Century" w:hint="eastAsia"/>
        </w:rPr>
        <w:t xml:space="preserve">　〔</w:t>
      </w:r>
      <w:r>
        <w:rPr>
          <w:rFonts w:ascii="Century" w:hAnsi="Century" w:hint="eastAsia"/>
        </w:rPr>
        <w:t>Finkelstein and McGarry</w:t>
      </w:r>
      <w:r>
        <w:rPr>
          <w:rFonts w:ascii="Century" w:hAnsi="Century" w:hint="eastAsia"/>
        </w:rPr>
        <w:t>（</w:t>
      </w:r>
      <w:r>
        <w:rPr>
          <w:rFonts w:ascii="Century" w:hAnsi="Century" w:hint="eastAsia"/>
        </w:rPr>
        <w:t>2006</w:t>
      </w:r>
      <w:r w:rsidR="009C1315">
        <w:rPr>
          <w:rFonts w:ascii="Century" w:hAnsi="Century" w:hint="eastAsia"/>
        </w:rPr>
        <w:t>）</w:t>
      </w:r>
      <w:r w:rsidR="009C1315">
        <w:rPr>
          <w:rFonts w:ascii="Century" w:hAnsi="Century" w:hint="eastAsia"/>
        </w:rPr>
        <w:t>,</w:t>
      </w:r>
      <w:r w:rsidR="003770DE">
        <w:rPr>
          <w:rFonts w:ascii="Century" w:hAnsi="Century" w:hint="eastAsia"/>
        </w:rPr>
        <w:t>p.938</w:t>
      </w:r>
      <w:r w:rsidR="003770DE">
        <w:rPr>
          <w:rFonts w:ascii="Century" w:hAnsi="Century" w:hint="eastAsia"/>
        </w:rPr>
        <w:t>〕</w:t>
      </w:r>
    </w:p>
    <w:p w14:paraId="2BDE1DFC" w14:textId="7EF11D8D" w:rsidR="00744F71" w:rsidRDefault="009C1315" w:rsidP="00750511">
      <w:pPr>
        <w:ind w:leftChars="67" w:left="141" w:firstLineChars="100" w:firstLine="210"/>
        <w:rPr>
          <w:rFonts w:ascii="Century" w:hAnsi="Century"/>
        </w:rPr>
      </w:pPr>
      <w:r>
        <w:rPr>
          <w:rFonts w:ascii="Century" w:hAnsi="Century" w:hint="eastAsia"/>
        </w:rPr>
        <w:t>③</w:t>
      </w:r>
      <w:r>
        <w:rPr>
          <w:rFonts w:ascii="Century" w:hAnsi="Century" w:hint="eastAsia"/>
        </w:rPr>
        <w:t xml:space="preserve"> </w:t>
      </w:r>
      <w:r>
        <w:rPr>
          <w:rFonts w:ascii="Century" w:hAnsi="Century" w:hint="eastAsia"/>
        </w:rPr>
        <w:t>著者が</w:t>
      </w:r>
      <w:r>
        <w:rPr>
          <w:rFonts w:ascii="Century" w:hAnsi="Century" w:hint="eastAsia"/>
        </w:rPr>
        <w:t>3</w:t>
      </w:r>
      <w:r>
        <w:rPr>
          <w:rFonts w:ascii="Century" w:hAnsi="Century" w:hint="eastAsia"/>
        </w:rPr>
        <w:t>人以上の場合の例</w:t>
      </w:r>
    </w:p>
    <w:p w14:paraId="57F10B9E" w14:textId="7DC3E991" w:rsidR="009C1315" w:rsidRDefault="009C1315" w:rsidP="00750511">
      <w:pPr>
        <w:ind w:leftChars="67" w:left="141" w:firstLineChars="100" w:firstLine="210"/>
        <w:rPr>
          <w:rFonts w:ascii="Century" w:hAnsi="Century"/>
        </w:rPr>
      </w:pPr>
      <w:r>
        <w:rPr>
          <w:rFonts w:ascii="Century" w:hAnsi="Century" w:hint="eastAsia"/>
        </w:rPr>
        <w:t xml:space="preserve">　〔金子他（</w:t>
      </w:r>
      <w:r>
        <w:rPr>
          <w:rFonts w:ascii="Century" w:hAnsi="Century" w:hint="eastAsia"/>
        </w:rPr>
        <w:t>2013</w:t>
      </w:r>
      <w:r>
        <w:rPr>
          <w:rFonts w:ascii="Century" w:hAnsi="Century" w:hint="eastAsia"/>
        </w:rPr>
        <w:t>）</w:t>
      </w:r>
      <w:r w:rsidR="00C044DD">
        <w:rPr>
          <w:rFonts w:ascii="Century" w:hAnsi="Century" w:hint="eastAsia"/>
        </w:rPr>
        <w:t>p.311</w:t>
      </w:r>
      <w:r w:rsidR="00C044DD">
        <w:rPr>
          <w:rFonts w:ascii="Century" w:hAnsi="Century" w:hint="eastAsia"/>
        </w:rPr>
        <w:t>〕</w:t>
      </w:r>
    </w:p>
    <w:p w14:paraId="5455D758" w14:textId="05B79AD1" w:rsidR="00BE46CE" w:rsidRDefault="00C044DD" w:rsidP="005C36D0">
      <w:pPr>
        <w:ind w:leftChars="67" w:left="141" w:firstLineChars="100" w:firstLine="210"/>
        <w:rPr>
          <w:rFonts w:ascii="Century" w:hAnsi="Century"/>
        </w:rPr>
      </w:pPr>
      <w:r>
        <w:rPr>
          <w:rFonts w:ascii="Century" w:hAnsi="Century" w:hint="eastAsia"/>
        </w:rPr>
        <w:t xml:space="preserve">　〔</w:t>
      </w:r>
      <w:r>
        <w:rPr>
          <w:rFonts w:ascii="Century" w:hAnsi="Century" w:hint="eastAsia"/>
        </w:rPr>
        <w:t>Poterba et al.</w:t>
      </w:r>
      <w:r>
        <w:rPr>
          <w:rFonts w:ascii="Century" w:hAnsi="Century" w:hint="eastAsia"/>
        </w:rPr>
        <w:t>（</w:t>
      </w:r>
      <w:r>
        <w:rPr>
          <w:rFonts w:ascii="Century" w:hAnsi="Century" w:hint="eastAsia"/>
        </w:rPr>
        <w:t>2014</w:t>
      </w:r>
      <w:r>
        <w:rPr>
          <w:rFonts w:ascii="Century" w:hAnsi="Century" w:hint="eastAsia"/>
        </w:rPr>
        <w:t>）</w:t>
      </w:r>
      <w:r>
        <w:rPr>
          <w:rFonts w:ascii="Century" w:hAnsi="Century" w:hint="eastAsia"/>
        </w:rPr>
        <w:t>,</w:t>
      </w:r>
      <w:r w:rsidR="00BE46CE">
        <w:rPr>
          <w:rFonts w:ascii="Century" w:hAnsi="Century" w:hint="eastAsia"/>
        </w:rPr>
        <w:t>p.159</w:t>
      </w:r>
      <w:r w:rsidR="00BE46CE">
        <w:rPr>
          <w:rFonts w:ascii="Century" w:hAnsi="Century" w:hint="eastAsia"/>
        </w:rPr>
        <w:t>〕</w:t>
      </w:r>
    </w:p>
    <w:p w14:paraId="54C3E095" w14:textId="69B73C5A" w:rsidR="00BE46CE" w:rsidRDefault="00BE46CE" w:rsidP="005C36D0">
      <w:pPr>
        <w:ind w:leftChars="202" w:left="424" w:firstLineChars="100" w:firstLine="210"/>
        <w:rPr>
          <w:rFonts w:ascii="Century" w:hAnsi="Century"/>
        </w:rPr>
      </w:pPr>
      <w:r>
        <w:rPr>
          <w:rFonts w:ascii="Century" w:hAnsi="Century" w:hint="eastAsia"/>
        </w:rPr>
        <w:t>ただし</w:t>
      </w:r>
      <w:r w:rsidR="004A6E9A">
        <w:rPr>
          <w:rFonts w:ascii="Century" w:hAnsi="Century" w:hint="eastAsia"/>
        </w:rPr>
        <w:t>，</w:t>
      </w:r>
      <w:r>
        <w:rPr>
          <w:rFonts w:ascii="Century" w:hAnsi="Century" w:hint="eastAsia"/>
        </w:rPr>
        <w:t>本文中における</w:t>
      </w:r>
      <w:r w:rsidR="00762001">
        <w:rPr>
          <w:rFonts w:ascii="Century" w:hAnsi="Century" w:hint="eastAsia"/>
        </w:rPr>
        <w:t>他の文献の引用または参照について</w:t>
      </w:r>
      <w:r w:rsidR="004A6E9A">
        <w:rPr>
          <w:rFonts w:ascii="Century" w:hAnsi="Century" w:hint="eastAsia"/>
        </w:rPr>
        <w:t>，</w:t>
      </w:r>
      <w:r w:rsidR="00762001">
        <w:rPr>
          <w:rFonts w:ascii="Century" w:hAnsi="Century" w:hint="eastAsia"/>
        </w:rPr>
        <w:t>その出典を注釈で示す場合は</w:t>
      </w:r>
      <w:r w:rsidR="004A6E9A">
        <w:rPr>
          <w:rFonts w:ascii="Century" w:hAnsi="Century" w:hint="eastAsia"/>
        </w:rPr>
        <w:t>，</w:t>
      </w:r>
      <w:r w:rsidR="00762001">
        <w:rPr>
          <w:rFonts w:ascii="Century" w:hAnsi="Century" w:hint="eastAsia"/>
        </w:rPr>
        <w:t>亀甲括弧は必要ありません。</w:t>
      </w:r>
      <w:r w:rsidR="00CD0BCF">
        <w:rPr>
          <w:rFonts w:ascii="Century" w:hAnsi="Century" w:hint="eastAsia"/>
        </w:rPr>
        <w:t>この例については</w:t>
      </w:r>
      <w:r w:rsidR="004A6E9A">
        <w:rPr>
          <w:rFonts w:ascii="Century" w:hAnsi="Century" w:hint="eastAsia"/>
        </w:rPr>
        <w:t>，</w:t>
      </w:r>
      <w:r w:rsidR="00CD0BCF">
        <w:rPr>
          <w:rFonts w:ascii="Century" w:hAnsi="Century" w:hint="eastAsia"/>
        </w:rPr>
        <w:t>こちら</w:t>
      </w:r>
      <w:r w:rsidR="00CD0BCF">
        <w:rPr>
          <w:rStyle w:val="ac"/>
          <w:rFonts w:ascii="Century" w:hAnsi="Century"/>
        </w:rPr>
        <w:footnoteReference w:id="3"/>
      </w:r>
      <w:r w:rsidR="00CD0BCF" w:rsidRPr="00CD0BCF">
        <w:rPr>
          <w:rFonts w:ascii="Century" w:hAnsi="Century" w:hint="eastAsia"/>
          <w:vertAlign w:val="superscript"/>
        </w:rPr>
        <w:t>)</w:t>
      </w:r>
      <w:r w:rsidR="00CD0BCF">
        <w:rPr>
          <w:rFonts w:ascii="Century" w:hAnsi="Century" w:hint="eastAsia"/>
        </w:rPr>
        <w:t>をご覧ください。</w:t>
      </w:r>
    </w:p>
    <w:p w14:paraId="77973E7C" w14:textId="0D5D6360" w:rsidR="005C36D0" w:rsidRDefault="005C36D0" w:rsidP="00750511">
      <w:pPr>
        <w:ind w:leftChars="67" w:left="141" w:firstLineChars="100" w:firstLine="210"/>
        <w:rPr>
          <w:rFonts w:ascii="Century" w:hAnsi="Century"/>
        </w:rPr>
      </w:pPr>
      <w:r>
        <w:rPr>
          <w:rFonts w:ascii="Century" w:hAnsi="Century" w:hint="eastAsia"/>
        </w:rPr>
        <w:t>④</w:t>
      </w:r>
      <w:r>
        <w:rPr>
          <w:rFonts w:ascii="Century" w:hAnsi="Century" w:hint="eastAsia"/>
        </w:rPr>
        <w:t xml:space="preserve"> </w:t>
      </w:r>
      <w:r w:rsidR="00314B66">
        <w:rPr>
          <w:rFonts w:ascii="Century" w:hAnsi="Century" w:hint="eastAsia"/>
        </w:rPr>
        <w:t>参照</w:t>
      </w:r>
      <w:r w:rsidR="00634FB5">
        <w:rPr>
          <w:rFonts w:ascii="Century" w:hAnsi="Century" w:hint="eastAsia"/>
        </w:rPr>
        <w:t>文献として列挙しない文献を挙げる場合</w:t>
      </w:r>
    </w:p>
    <w:p w14:paraId="157EF53A" w14:textId="6A3DA217" w:rsidR="00634FB5" w:rsidRDefault="00422176" w:rsidP="00634FB5">
      <w:pPr>
        <w:ind w:leftChars="202" w:left="424" w:firstLineChars="100" w:firstLine="210"/>
        <w:rPr>
          <w:rFonts w:ascii="Century" w:hAnsi="Century"/>
        </w:rPr>
      </w:pPr>
      <w:r>
        <w:rPr>
          <w:rFonts w:ascii="Century" w:hAnsi="Century" w:hint="eastAsia"/>
        </w:rPr>
        <w:t>また</w:t>
      </w:r>
      <w:r w:rsidR="004A6E9A">
        <w:rPr>
          <w:rFonts w:ascii="Century" w:hAnsi="Century" w:hint="eastAsia"/>
        </w:rPr>
        <w:t>，</w:t>
      </w:r>
      <w:r>
        <w:rPr>
          <w:rFonts w:ascii="Century" w:hAnsi="Century" w:hint="eastAsia"/>
        </w:rPr>
        <w:t>注釈などで</w:t>
      </w:r>
      <w:r w:rsidR="004A6E9A">
        <w:rPr>
          <w:rFonts w:ascii="Century" w:hAnsi="Century" w:hint="eastAsia"/>
        </w:rPr>
        <w:t>，</w:t>
      </w:r>
      <w:r w:rsidR="00314B66">
        <w:rPr>
          <w:rFonts w:ascii="Century" w:hAnsi="Century" w:hint="eastAsia"/>
        </w:rPr>
        <w:t>参照</w:t>
      </w:r>
      <w:r>
        <w:rPr>
          <w:rFonts w:ascii="Century" w:hAnsi="Century" w:hint="eastAsia"/>
        </w:rPr>
        <w:t>文献として列挙しない文献を挙げる場合は</w:t>
      </w:r>
      <w:r w:rsidR="004A6E9A">
        <w:rPr>
          <w:rFonts w:ascii="Century" w:hAnsi="Century" w:hint="eastAsia"/>
        </w:rPr>
        <w:t>，</w:t>
      </w:r>
      <w:r w:rsidR="00314B66">
        <w:rPr>
          <w:rFonts w:ascii="Century" w:hAnsi="Century" w:hint="eastAsia"/>
        </w:rPr>
        <w:t>参照</w:t>
      </w:r>
      <w:r>
        <w:rPr>
          <w:rFonts w:ascii="Century" w:hAnsi="Century" w:hint="eastAsia"/>
        </w:rPr>
        <w:t>文献の表記に準じてその著者名</w:t>
      </w:r>
      <w:r w:rsidR="004A6E9A">
        <w:rPr>
          <w:rFonts w:ascii="Century" w:hAnsi="Century" w:hint="eastAsia"/>
        </w:rPr>
        <w:t>，</w:t>
      </w:r>
      <w:r>
        <w:rPr>
          <w:rFonts w:ascii="Century" w:hAnsi="Century" w:hint="eastAsia"/>
        </w:rPr>
        <w:t>著書・論文名</w:t>
      </w:r>
      <w:r w:rsidR="004A6E9A">
        <w:rPr>
          <w:rFonts w:ascii="Century" w:hAnsi="Century" w:hint="eastAsia"/>
        </w:rPr>
        <w:t>，</w:t>
      </w:r>
      <w:r>
        <w:rPr>
          <w:rFonts w:ascii="Century" w:hAnsi="Century" w:hint="eastAsia"/>
        </w:rPr>
        <w:t>ページなどを記載してください。</w:t>
      </w:r>
      <w:r w:rsidR="00634FB5">
        <w:rPr>
          <w:rFonts w:ascii="Century" w:hAnsi="Century" w:hint="eastAsia"/>
        </w:rPr>
        <w:t>この例については</w:t>
      </w:r>
      <w:r w:rsidR="004A6E9A">
        <w:rPr>
          <w:rFonts w:ascii="Century" w:hAnsi="Century" w:hint="eastAsia"/>
        </w:rPr>
        <w:t>，</w:t>
      </w:r>
      <w:r w:rsidR="00634FB5">
        <w:rPr>
          <w:rFonts w:ascii="Century" w:hAnsi="Century" w:hint="eastAsia"/>
        </w:rPr>
        <w:t>こちら</w:t>
      </w:r>
      <w:r w:rsidR="00634FB5">
        <w:rPr>
          <w:rStyle w:val="ac"/>
          <w:rFonts w:ascii="Century" w:hAnsi="Century"/>
        </w:rPr>
        <w:footnoteReference w:id="4"/>
      </w:r>
      <w:r w:rsidR="00634FB5" w:rsidRPr="00634FB5">
        <w:rPr>
          <w:rFonts w:ascii="Century" w:hAnsi="Century" w:hint="eastAsia"/>
          <w:vertAlign w:val="superscript"/>
        </w:rPr>
        <w:t>)</w:t>
      </w:r>
      <w:r w:rsidR="00634FB5">
        <w:rPr>
          <w:rFonts w:ascii="Century" w:hAnsi="Century" w:hint="eastAsia"/>
        </w:rPr>
        <w:t>をご覧ください。</w:t>
      </w:r>
    </w:p>
    <w:p w14:paraId="67265685" w14:textId="1F53369A" w:rsidR="00422176" w:rsidRDefault="00422176" w:rsidP="00750511">
      <w:pPr>
        <w:ind w:leftChars="67" w:left="141" w:firstLineChars="100" w:firstLine="210"/>
        <w:rPr>
          <w:rFonts w:ascii="Century" w:hAnsi="Century"/>
        </w:rPr>
      </w:pPr>
    </w:p>
    <w:p w14:paraId="6FBE3878" w14:textId="604B900C" w:rsidR="00F51185" w:rsidRPr="00E9337C" w:rsidRDefault="00F47CCE" w:rsidP="00F51185">
      <w:pPr>
        <w:rPr>
          <w:rFonts w:ascii="ＭＳ Ｐゴシック" w:eastAsia="ＭＳ Ｐゴシック" w:hAnsi="ＭＳ Ｐゴシック"/>
        </w:rPr>
      </w:pPr>
      <w:r>
        <w:rPr>
          <w:rFonts w:ascii="ＭＳ Ｐゴシック" w:eastAsia="ＭＳ Ｐゴシック" w:hAnsi="ＭＳ Ｐゴシック" w:hint="eastAsia"/>
        </w:rPr>
        <w:t>Ⅱ</w:t>
      </w:r>
      <w:r w:rsidR="00F51185" w:rsidRPr="00E9337C">
        <w:rPr>
          <w:rFonts w:ascii="ＭＳ Ｐゴシック" w:eastAsia="ＭＳ Ｐゴシック" w:hAnsi="ＭＳ Ｐゴシック" w:hint="eastAsia"/>
        </w:rPr>
        <w:t xml:space="preserve">　表記</w:t>
      </w:r>
    </w:p>
    <w:p w14:paraId="6F8955AB" w14:textId="49BFBF69" w:rsidR="00F51185" w:rsidRPr="00F47CCE" w:rsidRDefault="00F47CCE" w:rsidP="00F51185">
      <w:pPr>
        <w:rPr>
          <w:rFonts w:ascii="ＭＳ Ｐゴシック" w:eastAsia="ＭＳ Ｐゴシック" w:hAnsi="ＭＳ Ｐゴシック"/>
        </w:rPr>
      </w:pPr>
      <w:r w:rsidRPr="00F47CCE">
        <w:rPr>
          <w:rFonts w:ascii="ＭＳ Ｐゴシック" w:eastAsia="ＭＳ Ｐゴシック" w:hAnsi="ＭＳ Ｐゴシック" w:hint="eastAsia"/>
        </w:rPr>
        <w:t xml:space="preserve">1　</w:t>
      </w:r>
      <w:r w:rsidR="002E1E66" w:rsidRPr="00F47CCE">
        <w:rPr>
          <w:rFonts w:ascii="ＭＳ Ｐゴシック" w:eastAsia="ＭＳ Ｐゴシック" w:hAnsi="ＭＳ Ｐゴシック" w:hint="eastAsia"/>
        </w:rPr>
        <w:t>年号</w:t>
      </w:r>
    </w:p>
    <w:p w14:paraId="106F4E7C" w14:textId="0698990D" w:rsidR="002E1E66" w:rsidRDefault="002E1E66" w:rsidP="00F51185">
      <w:pPr>
        <w:ind w:leftChars="67" w:left="141" w:firstLineChars="100" w:firstLine="210"/>
        <w:rPr>
          <w:rFonts w:ascii="Century" w:hAnsi="Century"/>
        </w:rPr>
      </w:pPr>
      <w:r>
        <w:rPr>
          <w:rFonts w:ascii="Century" w:hAnsi="Century" w:hint="eastAsia"/>
        </w:rPr>
        <w:t>原則として西暦を用いてください。元号が必要な場合は</w:t>
      </w:r>
      <w:r w:rsidR="004A6E9A">
        <w:rPr>
          <w:rFonts w:ascii="Century" w:hAnsi="Century" w:hint="eastAsia"/>
        </w:rPr>
        <w:t>，</w:t>
      </w:r>
      <w:r>
        <w:rPr>
          <w:rFonts w:ascii="Century" w:hAnsi="Century" w:hint="eastAsia"/>
        </w:rPr>
        <w:t>西暦の後に括弧書きで挿入してください。ただし</w:t>
      </w:r>
      <w:r w:rsidR="004A6E9A">
        <w:rPr>
          <w:rFonts w:ascii="Century" w:hAnsi="Century" w:hint="eastAsia"/>
        </w:rPr>
        <w:t>，</w:t>
      </w:r>
      <w:r>
        <w:rPr>
          <w:rFonts w:ascii="Century" w:hAnsi="Century" w:hint="eastAsia"/>
        </w:rPr>
        <w:t>元号を用いることが慣例となっている場合はその限りではありません。</w:t>
      </w:r>
    </w:p>
    <w:p w14:paraId="7C3FF13A" w14:textId="77777777" w:rsidR="007D30B2" w:rsidRDefault="007D30B2" w:rsidP="002E1E66">
      <w:pPr>
        <w:rPr>
          <w:rFonts w:ascii="Century" w:hAnsi="Century"/>
        </w:rPr>
      </w:pPr>
    </w:p>
    <w:p w14:paraId="5FA1326E" w14:textId="3E395AB9" w:rsidR="002E1E66" w:rsidRPr="00F47CCE" w:rsidRDefault="00F47CCE" w:rsidP="002E1E66">
      <w:pPr>
        <w:rPr>
          <w:rFonts w:ascii="ＭＳ Ｐゴシック" w:eastAsia="ＭＳ Ｐゴシック" w:hAnsi="ＭＳ Ｐゴシック"/>
        </w:rPr>
      </w:pPr>
      <w:r w:rsidRPr="00F47CCE">
        <w:rPr>
          <w:rFonts w:ascii="ＭＳ Ｐゴシック" w:eastAsia="ＭＳ Ｐゴシック" w:hAnsi="ＭＳ Ｐゴシック" w:hint="eastAsia"/>
        </w:rPr>
        <w:t xml:space="preserve">2 </w:t>
      </w:r>
      <w:r w:rsidR="002E1E66" w:rsidRPr="00F47CCE">
        <w:rPr>
          <w:rFonts w:ascii="ＭＳ Ｐゴシック" w:eastAsia="ＭＳ Ｐゴシック" w:hAnsi="ＭＳ Ｐゴシック" w:hint="eastAsia"/>
        </w:rPr>
        <w:t>敬称</w:t>
      </w:r>
    </w:p>
    <w:p w14:paraId="35224AB0" w14:textId="7A740D67" w:rsidR="002E1E66" w:rsidRDefault="002E1E66" w:rsidP="00F51185">
      <w:pPr>
        <w:ind w:leftChars="67" w:left="141" w:firstLineChars="100" w:firstLine="210"/>
        <w:rPr>
          <w:rFonts w:ascii="Century" w:hAnsi="Century"/>
        </w:rPr>
      </w:pPr>
      <w:r>
        <w:rPr>
          <w:rFonts w:ascii="Century" w:hAnsi="Century" w:hint="eastAsia"/>
        </w:rPr>
        <w:t>敬称は略してください。</w:t>
      </w:r>
    </w:p>
    <w:p w14:paraId="0ABCBD35" w14:textId="5929B792" w:rsidR="009524BA" w:rsidRDefault="002E1E66" w:rsidP="00F47CCE">
      <w:pPr>
        <w:ind w:leftChars="67" w:left="141" w:firstLineChars="100" w:firstLine="210"/>
        <w:rPr>
          <w:rFonts w:ascii="Century" w:hAnsi="Century"/>
        </w:rPr>
      </w:pPr>
      <w:r>
        <w:rPr>
          <w:rFonts w:ascii="Century" w:hAnsi="Century" w:hint="eastAsia"/>
        </w:rPr>
        <w:t>（例）西村周三教授は　→　西村</w:t>
      </w:r>
      <w:r w:rsidR="009524BA">
        <w:rPr>
          <w:rFonts w:ascii="Century" w:hAnsi="Century" w:hint="eastAsia"/>
        </w:rPr>
        <w:t>は</w:t>
      </w:r>
      <w:r w:rsidR="00F47CCE">
        <w:rPr>
          <w:rFonts w:ascii="Century" w:hAnsi="Century" w:hint="eastAsia"/>
        </w:rPr>
        <w:t xml:space="preserve">    </w:t>
      </w:r>
      <w:r w:rsidR="009524BA">
        <w:rPr>
          <w:rFonts w:ascii="Century" w:hAnsi="Century" w:hint="eastAsia"/>
        </w:rPr>
        <w:t>京極氏は　→　京極は</w:t>
      </w:r>
    </w:p>
    <w:p w14:paraId="194EEE99" w14:textId="77777777" w:rsidR="009524BA" w:rsidRDefault="009524BA" w:rsidP="009524BA">
      <w:pPr>
        <w:rPr>
          <w:rFonts w:ascii="Century" w:hAnsi="Century"/>
        </w:rPr>
      </w:pPr>
    </w:p>
    <w:p w14:paraId="717C2DAE" w14:textId="4175C116" w:rsidR="00F47CCE" w:rsidRPr="00F47CCE" w:rsidRDefault="00F47CCE" w:rsidP="009524BA">
      <w:pPr>
        <w:rPr>
          <w:rFonts w:ascii="ＭＳ Ｐゴシック" w:eastAsia="ＭＳ Ｐゴシック" w:hAnsi="ＭＳ Ｐゴシック"/>
        </w:rPr>
      </w:pPr>
      <w:r w:rsidRPr="00F47CCE">
        <w:rPr>
          <w:rFonts w:ascii="ＭＳ Ｐゴシック" w:eastAsia="ＭＳ Ｐゴシック" w:hAnsi="ＭＳ Ｐゴシック" w:hint="eastAsia"/>
        </w:rPr>
        <w:t>Ⅲ　その他</w:t>
      </w:r>
    </w:p>
    <w:p w14:paraId="00BEE5CD" w14:textId="6B3022E7" w:rsidR="009524BA" w:rsidRPr="00F47CCE" w:rsidRDefault="00F47CCE" w:rsidP="009524BA">
      <w:pPr>
        <w:rPr>
          <w:rFonts w:ascii="ＭＳ Ｐゴシック" w:eastAsia="ＭＳ Ｐゴシック" w:hAnsi="ＭＳ Ｐゴシック"/>
        </w:rPr>
      </w:pPr>
      <w:r w:rsidRPr="00F47CCE">
        <w:rPr>
          <w:rFonts w:ascii="ＭＳ Ｐゴシック" w:eastAsia="ＭＳ Ｐゴシック" w:hAnsi="ＭＳ Ｐゴシック" w:hint="eastAsia"/>
        </w:rPr>
        <w:t>1</w:t>
      </w:r>
      <w:r w:rsidR="009524BA" w:rsidRPr="00F47CCE">
        <w:rPr>
          <w:rFonts w:ascii="ＭＳ Ｐゴシック" w:eastAsia="ＭＳ Ｐゴシック" w:hAnsi="ＭＳ Ｐゴシック" w:hint="eastAsia"/>
        </w:rPr>
        <w:t xml:space="preserve">　</w:t>
      </w:r>
      <w:r w:rsidR="007D58F2" w:rsidRPr="00F47CCE">
        <w:rPr>
          <w:rFonts w:ascii="ＭＳ Ｐゴシック" w:eastAsia="ＭＳ Ｐゴシック" w:hAnsi="ＭＳ Ｐゴシック" w:hint="eastAsia"/>
        </w:rPr>
        <w:t>図表</w:t>
      </w:r>
    </w:p>
    <w:p w14:paraId="1A7596F3" w14:textId="19350D19" w:rsidR="00F51185" w:rsidRDefault="007D58F2" w:rsidP="007D58F2">
      <w:pPr>
        <w:ind w:firstLineChars="135" w:firstLine="283"/>
        <w:rPr>
          <w:rFonts w:ascii="Century" w:hAnsi="Century"/>
        </w:rPr>
      </w:pPr>
      <w:r>
        <w:rPr>
          <w:rFonts w:ascii="Century" w:hAnsi="Century" w:hint="eastAsia"/>
        </w:rPr>
        <w:t>図表にはそれぞれ通し番号および表題を付け</w:t>
      </w:r>
      <w:r w:rsidR="004A6E9A">
        <w:rPr>
          <w:rFonts w:ascii="Century" w:hAnsi="Century" w:hint="eastAsia"/>
        </w:rPr>
        <w:t>，</w:t>
      </w:r>
      <w:r>
        <w:rPr>
          <w:rFonts w:ascii="Century" w:hAnsi="Century" w:hint="eastAsia"/>
        </w:rPr>
        <w:t>出所がある場合は必ず明記してください。図表を別ファイルで作成した場合などは</w:t>
      </w:r>
      <w:r w:rsidR="004A6E9A">
        <w:rPr>
          <w:rFonts w:ascii="Century" w:hAnsi="Century" w:hint="eastAsia"/>
        </w:rPr>
        <w:t>，</w:t>
      </w:r>
      <w:r>
        <w:rPr>
          <w:rFonts w:ascii="Century" w:hAnsi="Century" w:hint="eastAsia"/>
        </w:rPr>
        <w:t>論文中に各図表の挿入箇所を指定してください。なお</w:t>
      </w:r>
      <w:r w:rsidR="004A6E9A">
        <w:rPr>
          <w:rFonts w:ascii="Century" w:hAnsi="Century" w:hint="eastAsia"/>
        </w:rPr>
        <w:t>，</w:t>
      </w:r>
      <w:r>
        <w:rPr>
          <w:rFonts w:ascii="Century" w:hAnsi="Century" w:hint="eastAsia"/>
        </w:rPr>
        <w:t>他の出版物から図表を転載する場合には</w:t>
      </w:r>
      <w:r w:rsidR="004A6E9A">
        <w:rPr>
          <w:rFonts w:ascii="Century" w:hAnsi="Century" w:hint="eastAsia"/>
        </w:rPr>
        <w:t>，</w:t>
      </w:r>
      <w:r>
        <w:rPr>
          <w:rFonts w:ascii="Century" w:hAnsi="Century" w:hint="eastAsia"/>
        </w:rPr>
        <w:t>執筆者自身が著作権者から許諾を得てください。</w:t>
      </w:r>
    </w:p>
    <w:p w14:paraId="07664842" w14:textId="280D6EC1" w:rsidR="007D58F2" w:rsidRDefault="007D58F2" w:rsidP="00F51185">
      <w:pPr>
        <w:rPr>
          <w:rFonts w:ascii="Century" w:hAnsi="Century"/>
        </w:rPr>
      </w:pPr>
    </w:p>
    <w:p w14:paraId="76A3223A" w14:textId="66E79D6A" w:rsidR="009856EF" w:rsidRPr="000E438E" w:rsidRDefault="009856EF" w:rsidP="009856EF">
      <w:pPr>
        <w:jc w:val="center"/>
      </w:pPr>
      <w:r>
        <w:rPr>
          <w:rFonts w:ascii="ＭＳ Ｐゴシック" w:eastAsia="ＭＳ Ｐゴシック" w:hAnsi="ＭＳ Ｐゴシック" w:hint="eastAsia"/>
        </w:rPr>
        <w:t>表</w:t>
      </w:r>
      <w:r w:rsidRPr="005374FB">
        <w:rPr>
          <w:rFonts w:ascii="ＭＳ Ｐゴシック" w:eastAsia="ＭＳ Ｐゴシック" w:hAnsi="ＭＳ Ｐゴシック" w:hint="eastAsia"/>
        </w:rPr>
        <w:t xml:space="preserve">1　</w:t>
      </w:r>
      <w:r w:rsidRPr="000E438E">
        <w:rPr>
          <w:rFonts w:hint="eastAsia"/>
        </w:rPr>
        <w:t>受給者数</w:t>
      </w:r>
      <w:r w:rsidR="00722FBE" w:rsidRPr="000E438E">
        <w:rPr>
          <w:rFonts w:hint="eastAsia"/>
        </w:rPr>
        <w:t>の属性</w:t>
      </w:r>
    </w:p>
    <w:tbl>
      <w:tblPr>
        <w:tblStyle w:val="af"/>
        <w:tblW w:w="0" w:type="auto"/>
        <w:tblLook w:val="04A0" w:firstRow="1" w:lastRow="0" w:firstColumn="1" w:lastColumn="0" w:noHBand="0" w:noVBand="1"/>
      </w:tblPr>
      <w:tblGrid>
        <w:gridCol w:w="1698"/>
        <w:gridCol w:w="1699"/>
        <w:gridCol w:w="1699"/>
        <w:gridCol w:w="1699"/>
        <w:gridCol w:w="1699"/>
      </w:tblGrid>
      <w:tr w:rsidR="00722FBE" w14:paraId="77B7484D" w14:textId="77777777" w:rsidTr="00722FBE">
        <w:tc>
          <w:tcPr>
            <w:tcW w:w="1698" w:type="dxa"/>
          </w:tcPr>
          <w:p w14:paraId="6AE8EFB0" w14:textId="77777777" w:rsidR="00722FBE" w:rsidRDefault="00722FBE" w:rsidP="00F51185">
            <w:pPr>
              <w:rPr>
                <w:rFonts w:ascii="Century" w:hAnsi="Century"/>
              </w:rPr>
            </w:pPr>
          </w:p>
        </w:tc>
        <w:tc>
          <w:tcPr>
            <w:tcW w:w="1699" w:type="dxa"/>
          </w:tcPr>
          <w:p w14:paraId="0540244F" w14:textId="77777777" w:rsidR="00722FBE" w:rsidRDefault="00722FBE" w:rsidP="00F51185">
            <w:pPr>
              <w:rPr>
                <w:rFonts w:ascii="Century" w:hAnsi="Century"/>
              </w:rPr>
            </w:pPr>
          </w:p>
        </w:tc>
        <w:tc>
          <w:tcPr>
            <w:tcW w:w="1699" w:type="dxa"/>
          </w:tcPr>
          <w:p w14:paraId="08BD976F" w14:textId="389056A5" w:rsidR="00722FBE" w:rsidRDefault="00722FBE" w:rsidP="00F51185">
            <w:pPr>
              <w:rPr>
                <w:rFonts w:ascii="Century" w:hAnsi="Century"/>
              </w:rPr>
            </w:pPr>
          </w:p>
        </w:tc>
        <w:tc>
          <w:tcPr>
            <w:tcW w:w="1699" w:type="dxa"/>
          </w:tcPr>
          <w:p w14:paraId="6C6741A8" w14:textId="487B372D" w:rsidR="00722FBE" w:rsidRDefault="00722FBE" w:rsidP="00F51185">
            <w:pPr>
              <w:rPr>
                <w:rFonts w:ascii="Century" w:hAnsi="Century"/>
              </w:rPr>
            </w:pPr>
          </w:p>
        </w:tc>
        <w:tc>
          <w:tcPr>
            <w:tcW w:w="1699" w:type="dxa"/>
          </w:tcPr>
          <w:p w14:paraId="504EBD0C" w14:textId="77777777" w:rsidR="00722FBE" w:rsidRDefault="00722FBE" w:rsidP="00F51185">
            <w:pPr>
              <w:rPr>
                <w:rFonts w:ascii="Century" w:hAnsi="Century"/>
              </w:rPr>
            </w:pPr>
          </w:p>
        </w:tc>
      </w:tr>
      <w:tr w:rsidR="00722FBE" w14:paraId="685ED4C0" w14:textId="77777777" w:rsidTr="00722FBE">
        <w:tc>
          <w:tcPr>
            <w:tcW w:w="1698" w:type="dxa"/>
          </w:tcPr>
          <w:p w14:paraId="4D5DB519" w14:textId="77777777" w:rsidR="00722FBE" w:rsidRDefault="00722FBE" w:rsidP="00F51185">
            <w:pPr>
              <w:rPr>
                <w:rFonts w:ascii="Century" w:hAnsi="Century"/>
              </w:rPr>
            </w:pPr>
          </w:p>
        </w:tc>
        <w:tc>
          <w:tcPr>
            <w:tcW w:w="1699" w:type="dxa"/>
          </w:tcPr>
          <w:p w14:paraId="1EF95521" w14:textId="77777777" w:rsidR="00722FBE" w:rsidRDefault="00722FBE" w:rsidP="00F51185">
            <w:pPr>
              <w:rPr>
                <w:rFonts w:ascii="Century" w:hAnsi="Century"/>
              </w:rPr>
            </w:pPr>
          </w:p>
        </w:tc>
        <w:tc>
          <w:tcPr>
            <w:tcW w:w="1699" w:type="dxa"/>
          </w:tcPr>
          <w:p w14:paraId="5E438CAE" w14:textId="0142B294" w:rsidR="00722FBE" w:rsidRDefault="00722FBE" w:rsidP="00F51185">
            <w:pPr>
              <w:rPr>
                <w:rFonts w:ascii="Century" w:hAnsi="Century"/>
              </w:rPr>
            </w:pPr>
          </w:p>
        </w:tc>
        <w:tc>
          <w:tcPr>
            <w:tcW w:w="1699" w:type="dxa"/>
          </w:tcPr>
          <w:p w14:paraId="6078EA2B" w14:textId="5E8ECD10" w:rsidR="00722FBE" w:rsidRDefault="00BF4C30" w:rsidP="00F51185">
            <w:pPr>
              <w:rPr>
                <w:rFonts w:ascii="Century" w:hAnsi="Century"/>
              </w:rPr>
            </w:pPr>
            <w:r>
              <w:rPr>
                <w:rFonts w:ascii="Century" w:hAnsi="Century"/>
                <w:noProof/>
              </w:rPr>
              <mc:AlternateContent>
                <mc:Choice Requires="wps">
                  <w:drawing>
                    <wp:anchor distT="0" distB="0" distL="114300" distR="114300" simplePos="0" relativeHeight="251660288" behindDoc="0" locked="0" layoutInCell="1" allowOverlap="1" wp14:anchorId="3DE18246" wp14:editId="156AC0E4">
                      <wp:simplePos x="0" y="0"/>
                      <wp:positionH relativeFrom="page">
                        <wp:posOffset>-3035066</wp:posOffset>
                      </wp:positionH>
                      <wp:positionV relativeFrom="page">
                        <wp:posOffset>-147553</wp:posOffset>
                      </wp:positionV>
                      <wp:extent cx="4950995" cy="318837"/>
                      <wp:effectExtent l="0" t="0" r="21590" b="24130"/>
                      <wp:wrapNone/>
                      <wp:docPr id="1323132991" name="正方形/長方形 2"/>
                      <wp:cNvGraphicFramePr/>
                      <a:graphic xmlns:a="http://schemas.openxmlformats.org/drawingml/2006/main">
                        <a:graphicData uri="http://schemas.microsoft.com/office/word/2010/wordprocessingShape">
                          <wps:wsp>
                            <wps:cNvSpPr/>
                            <wps:spPr>
                              <a:xfrm>
                                <a:off x="0" y="0"/>
                                <a:ext cx="4950995" cy="31883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5B66F22" w14:textId="57C3A405" w:rsidR="00EF0EA4" w:rsidRPr="00314B66" w:rsidRDefault="008B4822" w:rsidP="00BF4C30">
                                  <w:pPr>
                                    <w:jc w:val="center"/>
                                    <w:rPr>
                                      <w:rFonts w:ascii="ＭＳ Ｐゴシック" w:eastAsia="ＭＳ Ｐゴシック" w:hAnsi="ＭＳ Ｐゴシック"/>
                                    </w:rPr>
                                  </w:pPr>
                                  <w:r w:rsidRPr="00314B66">
                                    <w:rPr>
                                      <w:rFonts w:ascii="ＭＳ Ｐゴシック" w:eastAsia="ＭＳ Ｐゴシック" w:hAnsi="ＭＳ Ｐゴシック" w:hint="eastAsia"/>
                                    </w:rPr>
                                    <w:t>これはA4サイズ原稿の1/2までの大きさのため、400字で換算します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18246" id="正方形/長方形 2" o:spid="_x0000_s1026" style="position:absolute;margin-left:-239pt;margin-top:-11.6pt;width:389.85pt;height:25.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" fillcolor="#156082 [3204]" strokecolor="#030e13 [484]" strokeweight="1pt">
                      <v:textbox>
                        <w:txbxContent>
                          <w:p w14:paraId="15B66F22" w14:textId="57C3A405" w:rsidR="00EF0EA4" w:rsidRPr="00314B66" w:rsidRDefault="008B4822" w:rsidP="00BF4C30">
                            <w:pPr>
                              <w:jc w:val="center"/>
                              <w:rPr>
                                <w:rFonts w:ascii="ＭＳ Ｐゴシック" w:eastAsia="ＭＳ Ｐゴシック" w:hAnsi="ＭＳ Ｐゴシック"/>
                              </w:rPr>
                            </w:pPr>
                            <w:r w:rsidRPr="00314B66">
                              <w:rPr>
                                <w:rFonts w:ascii="ＭＳ Ｐゴシック" w:eastAsia="ＭＳ Ｐゴシック" w:hAnsi="ＭＳ Ｐゴシック" w:hint="eastAsia"/>
                              </w:rPr>
                              <w:t>これはA4サイズ原稿の1/2までの大きさのため、400字で換算します</w:t>
                            </w:r>
                          </w:p>
                        </w:txbxContent>
                      </v:textbox>
                      <w10:wrap anchorx="page" anchory="page"/>
                    </v:rect>
                  </w:pict>
                </mc:Fallback>
              </mc:AlternateContent>
            </w:r>
          </w:p>
        </w:tc>
        <w:tc>
          <w:tcPr>
            <w:tcW w:w="1699" w:type="dxa"/>
          </w:tcPr>
          <w:p w14:paraId="19BC503C" w14:textId="77777777" w:rsidR="00722FBE" w:rsidRDefault="00722FBE" w:rsidP="00F51185">
            <w:pPr>
              <w:rPr>
                <w:rFonts w:ascii="Century" w:hAnsi="Century"/>
              </w:rPr>
            </w:pPr>
          </w:p>
        </w:tc>
      </w:tr>
    </w:tbl>
    <w:p w14:paraId="7872D209" w14:textId="19998AF8" w:rsidR="00EF0EA4" w:rsidRPr="000E438E" w:rsidRDefault="00BA4AA9" w:rsidP="00C94937">
      <w:pPr>
        <w:jc w:val="center"/>
      </w:pPr>
      <w:r w:rsidRPr="005374FB">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59264" behindDoc="0" locked="0" layoutInCell="1" allowOverlap="1" wp14:anchorId="46C46663" wp14:editId="076F77FC">
                <wp:simplePos x="0" y="0"/>
                <wp:positionH relativeFrom="margin">
                  <wp:align>left</wp:align>
                </wp:positionH>
                <wp:positionV relativeFrom="page">
                  <wp:posOffset>1356828</wp:posOffset>
                </wp:positionV>
                <wp:extent cx="5426075" cy="5137150"/>
                <wp:effectExtent l="0" t="0" r="22225" b="25400"/>
                <wp:wrapSquare wrapText="bothSides"/>
                <wp:docPr id="1700192532" name="正方形/長方形 1"/>
                <wp:cNvGraphicFramePr/>
                <a:graphic xmlns:a="http://schemas.openxmlformats.org/drawingml/2006/main">
                  <a:graphicData uri="http://schemas.microsoft.com/office/word/2010/wordprocessingShape">
                    <wps:wsp>
                      <wps:cNvSpPr/>
                      <wps:spPr>
                        <a:xfrm>
                          <a:off x="0" y="0"/>
                          <a:ext cx="5426075" cy="513748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D03A03A" w14:textId="4997AA9D" w:rsidR="004048CE" w:rsidRPr="00314B66" w:rsidRDefault="004048CE" w:rsidP="004048CE">
                            <w:pPr>
                              <w:jc w:val="center"/>
                              <w:rPr>
                                <w:rFonts w:ascii="ＭＳ Ｐゴシック" w:eastAsia="ＭＳ Ｐゴシック" w:hAnsi="ＭＳ Ｐゴシック"/>
                              </w:rPr>
                            </w:pPr>
                            <w:r w:rsidRPr="00314B66">
                              <w:rPr>
                                <w:rFonts w:ascii="ＭＳ Ｐゴシック" w:eastAsia="ＭＳ Ｐゴシック" w:hAnsi="ＭＳ Ｐゴシック" w:hint="eastAsia"/>
                              </w:rPr>
                              <w:t>これはA4</w:t>
                            </w:r>
                            <w:r w:rsidRPr="00314B66">
                              <w:rPr>
                                <w:rFonts w:ascii="ＭＳ Ｐゴシック" w:eastAsia="ＭＳ Ｐゴシック" w:hAnsi="ＭＳ Ｐゴシック" w:hint="eastAsia"/>
                              </w:rPr>
                              <w:t>サイズ原稿の1/2</w:t>
                            </w:r>
                            <w:r w:rsidR="00C94937" w:rsidRPr="00314B66">
                              <w:rPr>
                                <w:rFonts w:ascii="ＭＳ Ｐゴシック" w:eastAsia="ＭＳ Ｐゴシック" w:hAnsi="ＭＳ Ｐゴシック" w:hint="eastAsia"/>
                              </w:rPr>
                              <w:t>以上の大きさのため</w:t>
                            </w:r>
                            <w:r w:rsidRPr="00314B66">
                              <w:rPr>
                                <w:rFonts w:ascii="ＭＳ Ｐゴシック" w:eastAsia="ＭＳ Ｐゴシック" w:hAnsi="ＭＳ Ｐゴシック" w:hint="eastAsia"/>
                              </w:rPr>
                              <w:t>、</w:t>
                            </w:r>
                            <w:r w:rsidR="00C94937" w:rsidRPr="00314B66">
                              <w:rPr>
                                <w:rFonts w:ascii="ＭＳ Ｐゴシック" w:eastAsia="ＭＳ Ｐゴシック" w:hAnsi="ＭＳ Ｐゴシック" w:hint="eastAsia"/>
                              </w:rPr>
                              <w:t>800</w:t>
                            </w:r>
                            <w:r w:rsidRPr="00314B66">
                              <w:rPr>
                                <w:rFonts w:ascii="ＭＳ Ｐゴシック" w:eastAsia="ＭＳ Ｐゴシック" w:hAnsi="ＭＳ Ｐゴシック" w:hint="eastAsia"/>
                              </w:rPr>
                              <w:t>字で換算します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C46663" id="正方形/長方形 1" o:spid="_x0000_s1027" style="position:absolute;left:0;text-align:left;margin-left:0;margin-top:106.85pt;width:427.25pt;height:404.5pt;z-index:251659264;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" fillcolor="#156082 [3204]" strokecolor="#030e13 [484]" strokeweight="1pt">
                <v:textbox>
                  <w:txbxContent>
                    <w:p w14:paraId="5D03A03A" w14:textId="4997AA9D" w:rsidR="004048CE" w:rsidRPr="00314B66" w:rsidRDefault="004048CE" w:rsidP="004048CE">
                      <w:pPr>
                        <w:jc w:val="center"/>
                        <w:rPr>
                          <w:rFonts w:ascii="ＭＳ Ｐゴシック" w:eastAsia="ＭＳ Ｐゴシック" w:hAnsi="ＭＳ Ｐゴシック"/>
                        </w:rPr>
                      </w:pPr>
                      <w:r w:rsidRPr="00314B66">
                        <w:rPr>
                          <w:rFonts w:ascii="ＭＳ Ｐゴシック" w:eastAsia="ＭＳ Ｐゴシック" w:hAnsi="ＭＳ Ｐゴシック" w:hint="eastAsia"/>
                        </w:rPr>
                        <w:t>これはA4</w:t>
                      </w:r>
                      <w:r w:rsidRPr="00314B66">
                        <w:rPr>
                          <w:rFonts w:ascii="ＭＳ Ｐゴシック" w:eastAsia="ＭＳ Ｐゴシック" w:hAnsi="ＭＳ Ｐゴシック" w:hint="eastAsia"/>
                        </w:rPr>
                        <w:t>サイズ原稿の1/2</w:t>
                      </w:r>
                      <w:r w:rsidR="00C94937" w:rsidRPr="00314B66">
                        <w:rPr>
                          <w:rFonts w:ascii="ＭＳ Ｐゴシック" w:eastAsia="ＭＳ Ｐゴシック" w:hAnsi="ＭＳ Ｐゴシック" w:hint="eastAsia"/>
                        </w:rPr>
                        <w:t>以上の大きさのため</w:t>
                      </w:r>
                      <w:r w:rsidRPr="00314B66">
                        <w:rPr>
                          <w:rFonts w:ascii="ＭＳ Ｐゴシック" w:eastAsia="ＭＳ Ｐゴシック" w:hAnsi="ＭＳ Ｐゴシック" w:hint="eastAsia"/>
                        </w:rPr>
                        <w:t>、</w:t>
                      </w:r>
                      <w:r w:rsidR="00C94937" w:rsidRPr="00314B66">
                        <w:rPr>
                          <w:rFonts w:ascii="ＭＳ Ｐゴシック" w:eastAsia="ＭＳ Ｐゴシック" w:hAnsi="ＭＳ Ｐゴシック" w:hint="eastAsia"/>
                        </w:rPr>
                        <w:t>800</w:t>
                      </w:r>
                      <w:r w:rsidRPr="00314B66">
                        <w:rPr>
                          <w:rFonts w:ascii="ＭＳ Ｐゴシック" w:eastAsia="ＭＳ Ｐゴシック" w:hAnsi="ＭＳ Ｐゴシック" w:hint="eastAsia"/>
                        </w:rPr>
                        <w:t>字で換算します</w:t>
                      </w:r>
                    </w:p>
                  </w:txbxContent>
                </v:textbox>
                <w10:wrap type="square" anchorx="margin" anchory="page"/>
              </v:rect>
            </w:pict>
          </mc:Fallback>
        </mc:AlternateContent>
      </w:r>
      <w:r w:rsidR="00EF0EA4" w:rsidRPr="005374FB">
        <w:rPr>
          <w:rFonts w:ascii="ＭＳ Ｐゴシック" w:eastAsia="ＭＳ Ｐゴシック" w:hAnsi="ＭＳ Ｐゴシック" w:hint="eastAsia"/>
        </w:rPr>
        <w:t xml:space="preserve">図1　</w:t>
      </w:r>
      <w:r w:rsidR="00EF0EA4" w:rsidRPr="000E438E">
        <w:rPr>
          <w:rFonts w:hint="eastAsia"/>
        </w:rPr>
        <w:t>社会保障支出の変化</w:t>
      </w:r>
    </w:p>
    <w:p w14:paraId="502A0EF5" w14:textId="496F14EA" w:rsidR="004048CE" w:rsidRDefault="004048CE" w:rsidP="00F51185">
      <w:pPr>
        <w:rPr>
          <w:rFonts w:ascii="Century" w:hAnsi="Century"/>
        </w:rPr>
      </w:pPr>
    </w:p>
    <w:p w14:paraId="4A3C57DC" w14:textId="756368FC" w:rsidR="004048CE" w:rsidRPr="00E9337C" w:rsidRDefault="00F47CCE" w:rsidP="00F51185">
      <w:pPr>
        <w:rPr>
          <w:rFonts w:ascii="ＭＳ Ｐゴシック" w:eastAsia="ＭＳ Ｐゴシック" w:hAnsi="ＭＳ Ｐゴシック"/>
        </w:rPr>
      </w:pPr>
      <w:r>
        <w:rPr>
          <w:rFonts w:ascii="ＭＳ Ｐゴシック" w:eastAsia="ＭＳ Ｐゴシック" w:hAnsi="ＭＳ Ｐゴシック" w:hint="eastAsia"/>
        </w:rPr>
        <w:t>2</w:t>
      </w:r>
      <w:r w:rsidR="006E071A" w:rsidRPr="00E9337C">
        <w:rPr>
          <w:rFonts w:ascii="ＭＳ Ｐゴシック" w:eastAsia="ＭＳ Ｐゴシック" w:hAnsi="ＭＳ Ｐゴシック" w:hint="eastAsia"/>
        </w:rPr>
        <w:t xml:space="preserve">　倫理的配慮</w:t>
      </w:r>
    </w:p>
    <w:p w14:paraId="078FB995" w14:textId="0DF06EB5" w:rsidR="004048CE" w:rsidRDefault="006E071A" w:rsidP="006E071A">
      <w:pPr>
        <w:ind w:firstLineChars="135" w:firstLine="283"/>
        <w:rPr>
          <w:rFonts w:ascii="Century" w:hAnsi="Century"/>
        </w:rPr>
      </w:pPr>
      <w:r>
        <w:rPr>
          <w:rFonts w:ascii="Century" w:hAnsi="Century" w:hint="eastAsia"/>
        </w:rPr>
        <w:t>原稿に使用したデータや事例等について</w:t>
      </w:r>
      <w:r w:rsidR="004A6E9A">
        <w:rPr>
          <w:rFonts w:ascii="Century" w:hAnsi="Century" w:hint="eastAsia"/>
        </w:rPr>
        <w:t>，</w:t>
      </w:r>
      <w:r>
        <w:rPr>
          <w:rFonts w:ascii="Century" w:hAnsi="Century" w:hint="eastAsia"/>
        </w:rPr>
        <w:t>研究倫理上必要な手続きを経ていることを本文または注に明記してください。また</w:t>
      </w:r>
      <w:r w:rsidR="004A6E9A">
        <w:rPr>
          <w:rFonts w:ascii="Century" w:hAnsi="Century" w:hint="eastAsia"/>
        </w:rPr>
        <w:t>，</w:t>
      </w:r>
      <w:r>
        <w:rPr>
          <w:rFonts w:ascii="Century" w:hAnsi="Century" w:hint="eastAsia"/>
        </w:rPr>
        <w:t>記述においてプライバシー侵害がなされないように細心の注意をはらってください。</w:t>
      </w:r>
    </w:p>
    <w:p w14:paraId="3DBF07B0" w14:textId="7DC79642" w:rsidR="004048CE" w:rsidRDefault="004048CE" w:rsidP="00F51185">
      <w:pPr>
        <w:rPr>
          <w:rFonts w:ascii="Century" w:hAnsi="Century"/>
        </w:rPr>
      </w:pPr>
    </w:p>
    <w:p w14:paraId="03E2FC2E" w14:textId="2B44833A" w:rsidR="004048CE" w:rsidRPr="00E9337C" w:rsidRDefault="00F47CCE" w:rsidP="00F51185">
      <w:pPr>
        <w:rPr>
          <w:rFonts w:ascii="ＭＳ Ｐゴシック" w:eastAsia="ＭＳ Ｐゴシック" w:hAnsi="ＭＳ Ｐゴシック"/>
        </w:rPr>
      </w:pPr>
      <w:r>
        <w:rPr>
          <w:rFonts w:ascii="ＭＳ Ｐゴシック" w:eastAsia="ＭＳ Ｐゴシック" w:hAnsi="ＭＳ Ｐゴシック" w:hint="eastAsia"/>
        </w:rPr>
        <w:t>3</w:t>
      </w:r>
      <w:r w:rsidR="004F49AC" w:rsidRPr="00E9337C">
        <w:rPr>
          <w:rFonts w:ascii="ＭＳ Ｐゴシック" w:eastAsia="ＭＳ Ｐゴシック" w:hAnsi="ＭＳ Ｐゴシック" w:hint="eastAsia"/>
        </w:rPr>
        <w:t xml:space="preserve">　利益相反</w:t>
      </w:r>
    </w:p>
    <w:p w14:paraId="7F67D2B5" w14:textId="65D619DF" w:rsidR="004048CE" w:rsidRDefault="004F49AC" w:rsidP="004F49AC">
      <w:pPr>
        <w:ind w:firstLineChars="135" w:firstLine="283"/>
        <w:rPr>
          <w:rFonts w:ascii="Century" w:hAnsi="Century"/>
        </w:rPr>
      </w:pPr>
      <w:r>
        <w:rPr>
          <w:rFonts w:ascii="Century" w:hAnsi="Century" w:hint="eastAsia"/>
        </w:rPr>
        <w:t>利益相反の可能性がある場合は書面で報告してください。なお</w:t>
      </w:r>
      <w:r w:rsidR="004A6E9A">
        <w:rPr>
          <w:rFonts w:ascii="Century" w:hAnsi="Century" w:hint="eastAsia"/>
        </w:rPr>
        <w:t>，</w:t>
      </w:r>
      <w:r>
        <w:rPr>
          <w:rFonts w:ascii="Century" w:hAnsi="Century" w:hint="eastAsia"/>
        </w:rPr>
        <w:t>利益相反に関しては</w:t>
      </w:r>
      <w:r w:rsidR="00E567B4">
        <w:rPr>
          <w:rFonts w:ascii="Century" w:hAnsi="Century" w:hint="eastAsia"/>
        </w:rPr>
        <w:t>厚生労働省指針（「厚生労働科学研究における利益相反の管理に関する指針」）を参照してください。</w:t>
      </w:r>
    </w:p>
    <w:p w14:paraId="4BDB1782" w14:textId="77777777" w:rsidR="004048CE" w:rsidRDefault="004048CE" w:rsidP="00F51185">
      <w:pPr>
        <w:rPr>
          <w:rFonts w:ascii="Century" w:hAnsi="Century"/>
        </w:rPr>
      </w:pPr>
    </w:p>
    <w:p w14:paraId="02C3C676" w14:textId="6CD60947" w:rsidR="00E567B4" w:rsidRPr="00E9337C" w:rsidRDefault="00F47CCE" w:rsidP="00F51185">
      <w:pPr>
        <w:rPr>
          <w:rFonts w:ascii="ＭＳ Ｐゴシック" w:eastAsia="ＭＳ Ｐゴシック" w:hAnsi="ＭＳ Ｐゴシック"/>
        </w:rPr>
      </w:pPr>
      <w:r>
        <w:rPr>
          <w:rFonts w:ascii="ＭＳ Ｐゴシック" w:eastAsia="ＭＳ Ｐゴシック" w:hAnsi="ＭＳ Ｐゴシック" w:hint="eastAsia"/>
        </w:rPr>
        <w:t>4</w:t>
      </w:r>
      <w:r w:rsidR="00D64161" w:rsidRPr="00E9337C">
        <w:rPr>
          <w:rFonts w:ascii="ＭＳ Ｐゴシック" w:eastAsia="ＭＳ Ｐゴシック" w:hAnsi="ＭＳ Ｐゴシック" w:hint="eastAsia"/>
        </w:rPr>
        <w:t xml:space="preserve">　</w:t>
      </w:r>
      <w:r w:rsidR="009B461C" w:rsidRPr="00E9337C">
        <w:rPr>
          <w:rFonts w:ascii="ＭＳ Ｐゴシック" w:eastAsia="ＭＳ Ｐゴシック" w:hAnsi="ＭＳ Ｐゴシック" w:hint="eastAsia"/>
        </w:rPr>
        <w:t>投稿論文以外の</w:t>
      </w:r>
      <w:r w:rsidR="00D64161" w:rsidRPr="00E9337C">
        <w:rPr>
          <w:rFonts w:ascii="ＭＳ Ｐゴシック" w:eastAsia="ＭＳ Ｐゴシック" w:hAnsi="ＭＳ Ｐゴシック" w:hint="eastAsia"/>
        </w:rPr>
        <w:t>原稿の提出方法</w:t>
      </w:r>
    </w:p>
    <w:p w14:paraId="56DD5AB1" w14:textId="6D436D65" w:rsidR="007D58F2" w:rsidRDefault="00D64161" w:rsidP="00D64161">
      <w:pPr>
        <w:ind w:firstLineChars="135" w:firstLine="283"/>
        <w:rPr>
          <w:rFonts w:ascii="Century" w:hAnsi="Century"/>
        </w:rPr>
      </w:pPr>
      <w:r>
        <w:rPr>
          <w:rFonts w:ascii="Century" w:hAnsi="Century" w:hint="eastAsia"/>
        </w:rPr>
        <w:lastRenderedPageBreak/>
        <w:t>投稿論文を除き</w:t>
      </w:r>
      <w:r w:rsidR="004A6E9A">
        <w:rPr>
          <w:rFonts w:ascii="Century" w:hAnsi="Century" w:hint="eastAsia"/>
        </w:rPr>
        <w:t>，</w:t>
      </w:r>
      <w:r>
        <w:rPr>
          <w:rFonts w:ascii="Century" w:hAnsi="Century" w:hint="eastAsia"/>
        </w:rPr>
        <w:t>本誌掲載用の原稿は原則としてデータファイルを電子メールに添付する方法で提出してください。ファイル容量などの理由により</w:t>
      </w:r>
      <w:r w:rsidR="004A6E9A">
        <w:rPr>
          <w:rFonts w:ascii="Century" w:hAnsi="Century" w:hint="eastAsia"/>
        </w:rPr>
        <w:t>，</w:t>
      </w:r>
      <w:r>
        <w:rPr>
          <w:rFonts w:ascii="Century" w:hAnsi="Century" w:hint="eastAsia"/>
        </w:rPr>
        <w:t>電子メールに添付する方法での提出が困難な場合は</w:t>
      </w:r>
      <w:r w:rsidR="004A6E9A">
        <w:rPr>
          <w:rFonts w:ascii="Century" w:hAnsi="Century" w:hint="eastAsia"/>
        </w:rPr>
        <w:t>，</w:t>
      </w:r>
      <w:r>
        <w:rPr>
          <w:rFonts w:ascii="Century" w:hAnsi="Century" w:hint="eastAsia"/>
        </w:rPr>
        <w:t>CD-R</w:t>
      </w:r>
      <w:r>
        <w:rPr>
          <w:rFonts w:ascii="Century" w:hAnsi="Century" w:hint="eastAsia"/>
        </w:rPr>
        <w:t>などの媒体に記録の上</w:t>
      </w:r>
      <w:r w:rsidR="004A6E9A">
        <w:rPr>
          <w:rFonts w:ascii="Century" w:hAnsi="Century" w:hint="eastAsia"/>
        </w:rPr>
        <w:t>，</w:t>
      </w:r>
      <w:r>
        <w:rPr>
          <w:rFonts w:ascii="Century" w:hAnsi="Century" w:hint="eastAsia"/>
        </w:rPr>
        <w:t>郵送で提出してください。また</w:t>
      </w:r>
      <w:r w:rsidR="004A6E9A">
        <w:rPr>
          <w:rFonts w:ascii="Century" w:hAnsi="Century" w:hint="eastAsia"/>
        </w:rPr>
        <w:t>，</w:t>
      </w:r>
      <w:r>
        <w:rPr>
          <w:rFonts w:ascii="Century" w:hAnsi="Century" w:hint="eastAsia"/>
        </w:rPr>
        <w:t>当方で受信したファイルの読み込みができない</w:t>
      </w:r>
      <w:r w:rsidR="004A6E9A">
        <w:rPr>
          <w:rFonts w:ascii="Century" w:hAnsi="Century" w:hint="eastAsia"/>
        </w:rPr>
        <w:t>，</w:t>
      </w:r>
      <w:r>
        <w:rPr>
          <w:rFonts w:ascii="Century" w:hAnsi="Century" w:hint="eastAsia"/>
        </w:rPr>
        <w:t>あるいは</w:t>
      </w:r>
      <w:r w:rsidR="004A6E9A">
        <w:rPr>
          <w:rFonts w:ascii="Century" w:hAnsi="Century" w:hint="eastAsia"/>
        </w:rPr>
        <w:t>，</w:t>
      </w:r>
      <w:r>
        <w:rPr>
          <w:rFonts w:ascii="Century" w:hAnsi="Century" w:hint="eastAsia"/>
        </w:rPr>
        <w:t>特殊文字の認識ができないなどの場合には</w:t>
      </w:r>
      <w:r w:rsidR="004A6E9A">
        <w:rPr>
          <w:rFonts w:ascii="Century" w:hAnsi="Century" w:hint="eastAsia"/>
        </w:rPr>
        <w:t>，</w:t>
      </w:r>
      <w:r>
        <w:rPr>
          <w:rFonts w:ascii="Century" w:hAnsi="Century" w:hint="eastAsia"/>
        </w:rPr>
        <w:t>紙媒体による原稿の提出をお願いすることがありますので</w:t>
      </w:r>
      <w:r w:rsidR="004A6E9A">
        <w:rPr>
          <w:rFonts w:ascii="Century" w:hAnsi="Century" w:hint="eastAsia"/>
        </w:rPr>
        <w:t>，</w:t>
      </w:r>
      <w:r>
        <w:rPr>
          <w:rFonts w:ascii="Century" w:hAnsi="Century" w:hint="eastAsia"/>
        </w:rPr>
        <w:t>その際にはご協力ください。原稿のデータファイルが存在しない場合は</w:t>
      </w:r>
      <w:r w:rsidR="004A6E9A">
        <w:rPr>
          <w:rFonts w:ascii="Century" w:hAnsi="Century" w:hint="eastAsia"/>
        </w:rPr>
        <w:t>，</w:t>
      </w:r>
      <w:r>
        <w:rPr>
          <w:rFonts w:ascii="Century" w:hAnsi="Century" w:hint="eastAsia"/>
        </w:rPr>
        <w:t>紙媒体の原稿を郵送にて提出してください。</w:t>
      </w:r>
    </w:p>
    <w:p w14:paraId="46C78821" w14:textId="77777777" w:rsidR="00F51185" w:rsidRDefault="00F51185" w:rsidP="00F51185">
      <w:pPr>
        <w:rPr>
          <w:rFonts w:ascii="Century" w:hAnsi="Century"/>
        </w:rPr>
      </w:pPr>
    </w:p>
    <w:p w14:paraId="0BA6B209" w14:textId="21B67287" w:rsidR="00D64161" w:rsidRPr="00E9337C" w:rsidRDefault="00F47CCE" w:rsidP="00F51185">
      <w:pPr>
        <w:rPr>
          <w:rFonts w:ascii="ＭＳ Ｐゴシック" w:eastAsia="ＭＳ Ｐゴシック" w:hAnsi="ＭＳ Ｐゴシック"/>
        </w:rPr>
      </w:pPr>
      <w:r>
        <w:rPr>
          <w:rFonts w:ascii="ＭＳ Ｐゴシック" w:eastAsia="ＭＳ Ｐゴシック" w:hAnsi="ＭＳ Ｐゴシック" w:hint="eastAsia"/>
        </w:rPr>
        <w:t>5</w:t>
      </w:r>
      <w:r w:rsidR="00D64161" w:rsidRPr="00E9337C">
        <w:rPr>
          <w:rFonts w:ascii="ＭＳ Ｐゴシック" w:eastAsia="ＭＳ Ｐゴシック" w:hAnsi="ＭＳ Ｐゴシック" w:hint="eastAsia"/>
        </w:rPr>
        <w:t xml:space="preserve">　</w:t>
      </w:r>
      <w:r w:rsidR="0046066E" w:rsidRPr="00E9337C">
        <w:rPr>
          <w:rFonts w:ascii="ＭＳ Ｐゴシック" w:eastAsia="ＭＳ Ｐゴシック" w:hAnsi="ＭＳ Ｐゴシック" w:hint="eastAsia"/>
        </w:rPr>
        <w:t>図表の提出方法</w:t>
      </w:r>
    </w:p>
    <w:p w14:paraId="0DC167BF" w14:textId="3C6DFCB3" w:rsidR="00D64161" w:rsidRDefault="0046066E" w:rsidP="0046066E">
      <w:pPr>
        <w:ind w:firstLineChars="135" w:firstLine="283"/>
        <w:rPr>
          <w:rFonts w:ascii="Century" w:hAnsi="Century"/>
        </w:rPr>
      </w:pPr>
      <w:r>
        <w:rPr>
          <w:rFonts w:ascii="Century" w:hAnsi="Century" w:hint="eastAsia"/>
        </w:rPr>
        <w:t>図表を別ファイルで作成している場合は</w:t>
      </w:r>
      <w:r w:rsidR="004A6E9A">
        <w:rPr>
          <w:rFonts w:ascii="Century" w:hAnsi="Century" w:hint="eastAsia"/>
        </w:rPr>
        <w:t>，</w:t>
      </w:r>
      <w:r>
        <w:rPr>
          <w:rFonts w:ascii="Century" w:hAnsi="Century" w:hint="eastAsia"/>
        </w:rPr>
        <w:t>当該図表ファイルも提出してください。提出方法は</w:t>
      </w:r>
      <w:r w:rsidR="004A6E9A">
        <w:rPr>
          <w:rFonts w:ascii="Century" w:hAnsi="Century" w:hint="eastAsia"/>
        </w:rPr>
        <w:t>，</w:t>
      </w:r>
      <w:r>
        <w:rPr>
          <w:rFonts w:ascii="Century" w:hAnsi="Century" w:hint="eastAsia"/>
        </w:rPr>
        <w:t>原稿の提出方法と同様です。データファイルが無い場合は</w:t>
      </w:r>
      <w:r w:rsidR="004A6E9A">
        <w:rPr>
          <w:rFonts w:ascii="Century" w:hAnsi="Century" w:hint="eastAsia"/>
        </w:rPr>
        <w:t>，</w:t>
      </w:r>
      <w:r>
        <w:rPr>
          <w:rFonts w:ascii="Century" w:hAnsi="Century" w:hint="eastAsia"/>
        </w:rPr>
        <w:t>図表を記載した紙媒体の資料を郵送してください。</w:t>
      </w:r>
    </w:p>
    <w:p w14:paraId="0AD45273" w14:textId="77777777" w:rsidR="0046066E" w:rsidRDefault="0046066E" w:rsidP="0046066E">
      <w:pPr>
        <w:ind w:firstLineChars="135" w:firstLine="283"/>
        <w:rPr>
          <w:rFonts w:ascii="Century" w:hAnsi="Century"/>
        </w:rPr>
      </w:pPr>
    </w:p>
    <w:p w14:paraId="63AFB6FE" w14:textId="14DFB4F2" w:rsidR="0046066E" w:rsidRPr="00E9337C" w:rsidRDefault="00F47CCE" w:rsidP="0046066E">
      <w:pPr>
        <w:rPr>
          <w:rFonts w:ascii="ＭＳ Ｐゴシック" w:eastAsia="ＭＳ Ｐゴシック" w:hAnsi="ＭＳ Ｐゴシック"/>
        </w:rPr>
      </w:pPr>
      <w:r>
        <w:rPr>
          <w:rFonts w:ascii="ＭＳ Ｐゴシック" w:eastAsia="ＭＳ Ｐゴシック" w:hAnsi="ＭＳ Ｐゴシック" w:hint="eastAsia"/>
        </w:rPr>
        <w:t>6</w:t>
      </w:r>
      <w:r w:rsidR="0046066E" w:rsidRPr="00E9337C">
        <w:rPr>
          <w:rFonts w:ascii="ＭＳ Ｐゴシック" w:eastAsia="ＭＳ Ｐゴシック" w:hAnsi="ＭＳ Ｐゴシック" w:hint="eastAsia"/>
        </w:rPr>
        <w:t xml:space="preserve">　</w:t>
      </w:r>
      <w:r w:rsidR="00916568" w:rsidRPr="00E9337C">
        <w:rPr>
          <w:rFonts w:ascii="ＭＳ Ｐゴシック" w:eastAsia="ＭＳ Ｐゴシック" w:hAnsi="ＭＳ Ｐゴシック" w:hint="eastAsia"/>
        </w:rPr>
        <w:t>投稿論文の提出方法</w:t>
      </w:r>
    </w:p>
    <w:p w14:paraId="56F8ABAB" w14:textId="6DE03143" w:rsidR="0046066E" w:rsidRDefault="009B461C" w:rsidP="0046066E">
      <w:pPr>
        <w:ind w:firstLineChars="135" w:firstLine="283"/>
        <w:rPr>
          <w:rFonts w:ascii="Century" w:hAnsi="Century"/>
        </w:rPr>
      </w:pPr>
      <w:r>
        <w:rPr>
          <w:rFonts w:ascii="Century" w:hAnsi="Century" w:hint="eastAsia"/>
        </w:rPr>
        <w:t>投稿論文の提出については</w:t>
      </w:r>
      <w:r w:rsidR="004A6E9A">
        <w:rPr>
          <w:rFonts w:ascii="Century" w:hAnsi="Century" w:hint="eastAsia"/>
        </w:rPr>
        <w:t>，</w:t>
      </w:r>
      <w:r>
        <w:rPr>
          <w:rFonts w:ascii="Century" w:hAnsi="Century" w:hint="eastAsia"/>
        </w:rPr>
        <w:t>『社会保障研究』投稿規程に従ってください。審査を経て採用が決定した場合には</w:t>
      </w:r>
      <w:r w:rsidR="004A6E9A">
        <w:rPr>
          <w:rFonts w:ascii="Century" w:hAnsi="Century" w:hint="eastAsia"/>
        </w:rPr>
        <w:t>，</w:t>
      </w:r>
      <w:r>
        <w:rPr>
          <w:rFonts w:ascii="Century" w:hAnsi="Century" w:hint="eastAsia"/>
        </w:rPr>
        <w:t>前</w:t>
      </w:r>
      <w:r>
        <w:rPr>
          <w:rFonts w:ascii="Century" w:hAnsi="Century" w:hint="eastAsia"/>
        </w:rPr>
        <w:t>2</w:t>
      </w:r>
      <w:r>
        <w:rPr>
          <w:rFonts w:ascii="Century" w:hAnsi="Century" w:hint="eastAsia"/>
        </w:rPr>
        <w:t>項に従って当該論文のデータファイルを提出していただくことになります。</w:t>
      </w:r>
    </w:p>
    <w:p w14:paraId="0C2A42FA" w14:textId="77777777" w:rsidR="00D64161" w:rsidRPr="00473F67" w:rsidRDefault="00D64161" w:rsidP="00F51185">
      <w:pPr>
        <w:rPr>
          <w:rFonts w:ascii="Century" w:hAnsi="Century"/>
        </w:rPr>
      </w:pPr>
    </w:p>
    <w:p w14:paraId="27C5FF14" w14:textId="764613AA" w:rsidR="00571052" w:rsidRPr="00B32206" w:rsidRDefault="00314B66">
      <w:pPr>
        <w:rPr>
          <w:rFonts w:ascii="ＭＳ Ｐゴシック" w:eastAsia="ＭＳ Ｐゴシック" w:hAnsi="ＭＳ Ｐゴシック"/>
        </w:rPr>
      </w:pPr>
      <w:r>
        <w:rPr>
          <w:rFonts w:ascii="ＭＳ Ｐゴシック" w:eastAsia="ＭＳ Ｐゴシック" w:hAnsi="ＭＳ Ｐゴシック" w:hint="eastAsia"/>
        </w:rPr>
        <w:t>参照</w:t>
      </w:r>
      <w:r w:rsidR="00B32206" w:rsidRPr="00B32206">
        <w:rPr>
          <w:rFonts w:ascii="ＭＳ Ｐゴシック" w:eastAsia="ＭＳ Ｐゴシック" w:hAnsi="ＭＳ Ｐゴシック" w:hint="eastAsia"/>
        </w:rPr>
        <w:t>文献</w:t>
      </w:r>
    </w:p>
    <w:p w14:paraId="62AD577D" w14:textId="00235A1C" w:rsidR="00F5035F" w:rsidRPr="00F5035F" w:rsidRDefault="00F5035F" w:rsidP="00F5035F">
      <w:pPr>
        <w:ind w:left="850" w:hangingChars="405" w:hanging="850"/>
        <w:rPr>
          <w:rFonts w:hint="eastAsia"/>
        </w:rPr>
      </w:pPr>
      <w:r w:rsidRPr="008F4269">
        <w:rPr>
          <w:rFonts w:hint="eastAsia"/>
        </w:rPr>
        <w:t>泉田信行・黒田有志弥（2014）「壮年期から高齢期の個人の健康診断受診に影響を与える要因について―生活と支え合いに関する調査を用いて―」『季刊社会保障研究』，Vol. 49，No. 4, pp.408-420。</w:t>
      </w:r>
    </w:p>
    <w:p w14:paraId="21EDA707" w14:textId="7B2B7A10" w:rsidR="00E661FD" w:rsidRDefault="006F226C" w:rsidP="00EF5BD0">
      <w:pPr>
        <w:ind w:left="850" w:hangingChars="405" w:hanging="850"/>
        <w:rPr>
          <w:rFonts w:ascii="Century" w:hAnsi="Century"/>
        </w:rPr>
      </w:pPr>
      <w:r>
        <w:rPr>
          <w:rFonts w:ascii="Century" w:hAnsi="Century" w:hint="eastAsia"/>
        </w:rPr>
        <w:t>金子能宏・川越雅弘・西村周三（</w:t>
      </w:r>
      <w:r>
        <w:rPr>
          <w:rFonts w:ascii="Century" w:hAnsi="Century" w:hint="eastAsia"/>
        </w:rPr>
        <w:t>2013</w:t>
      </w:r>
      <w:r>
        <w:rPr>
          <w:rFonts w:ascii="Century" w:hAnsi="Century" w:hint="eastAsia"/>
        </w:rPr>
        <w:t>）「地域包括ケアの将来展望」西村周三監修</w:t>
      </w:r>
      <w:r w:rsidR="004A6E9A">
        <w:rPr>
          <w:rFonts w:ascii="Century" w:hAnsi="Century" w:hint="eastAsia"/>
        </w:rPr>
        <w:t>，</w:t>
      </w:r>
      <w:r w:rsidR="00EF5BD0">
        <w:rPr>
          <w:rFonts w:ascii="Century" w:hAnsi="Century" w:hint="eastAsia"/>
        </w:rPr>
        <w:t>国立社会保障・人口問題研究所編『地域包括ケアシステム―「住み慣れた地域で老いる」社会をめざして』慶應義塾大学出版会</w:t>
      </w:r>
      <w:r w:rsidR="004A6E9A">
        <w:rPr>
          <w:rFonts w:ascii="Century" w:hAnsi="Century" w:hint="eastAsia"/>
        </w:rPr>
        <w:t>，</w:t>
      </w:r>
      <w:r w:rsidR="00EF5BD0">
        <w:rPr>
          <w:rFonts w:ascii="Century" w:hAnsi="Century" w:hint="eastAsia"/>
        </w:rPr>
        <w:t>pp.311-318</w:t>
      </w:r>
      <w:r w:rsidR="00EF5BD0">
        <w:rPr>
          <w:rFonts w:ascii="Century" w:hAnsi="Century" w:hint="eastAsia"/>
        </w:rPr>
        <w:t>。</w:t>
      </w:r>
    </w:p>
    <w:p w14:paraId="2B60E5A0" w14:textId="4DF6BF82" w:rsidR="00E661FD" w:rsidRDefault="00D23176">
      <w:pPr>
        <w:rPr>
          <w:rFonts w:ascii="Century" w:hAnsi="Century"/>
        </w:rPr>
      </w:pPr>
      <w:r>
        <w:rPr>
          <w:rFonts w:ascii="Century" w:hAnsi="Century" w:hint="eastAsia"/>
        </w:rPr>
        <w:t>森田朗（</w:t>
      </w:r>
      <w:r>
        <w:rPr>
          <w:rFonts w:ascii="Century" w:hAnsi="Century" w:hint="eastAsia"/>
        </w:rPr>
        <w:t>2014</w:t>
      </w:r>
      <w:r>
        <w:rPr>
          <w:rFonts w:ascii="Century" w:hAnsi="Century" w:hint="eastAsia"/>
        </w:rPr>
        <w:t>）『会議の政治学Ⅱ』慈学社出版。</w:t>
      </w:r>
    </w:p>
    <w:p w14:paraId="49E280D8" w14:textId="278C1106" w:rsidR="00D23176" w:rsidRDefault="00B11925" w:rsidP="00716C99">
      <w:pPr>
        <w:ind w:left="850" w:hangingChars="405" w:hanging="850"/>
        <w:rPr>
          <w:rFonts w:ascii="Century" w:hAnsi="Century"/>
        </w:rPr>
      </w:pPr>
      <w:r>
        <w:rPr>
          <w:rFonts w:ascii="Century" w:hAnsi="Century" w:hint="eastAsia"/>
        </w:rPr>
        <w:t>Finkelstein, Amy and Kathleen McGarry</w:t>
      </w:r>
      <w:r w:rsidR="00C73F05">
        <w:rPr>
          <w:rFonts w:ascii="Century" w:hAnsi="Century" w:hint="eastAsia"/>
        </w:rPr>
        <w:t xml:space="preserve"> </w:t>
      </w:r>
      <w:r w:rsidR="00DF6CD3">
        <w:rPr>
          <w:rFonts w:ascii="Century" w:hAnsi="Century" w:hint="eastAsia"/>
        </w:rPr>
        <w:t>(</w:t>
      </w:r>
      <w:r>
        <w:rPr>
          <w:rFonts w:ascii="Century" w:hAnsi="Century" w:hint="eastAsia"/>
        </w:rPr>
        <w:t>2006</w:t>
      </w:r>
      <w:r w:rsidR="00DF6CD3">
        <w:rPr>
          <w:rFonts w:ascii="Century" w:hAnsi="Century" w:hint="eastAsia"/>
        </w:rPr>
        <w:t>)</w:t>
      </w:r>
      <w:r w:rsidR="00655EAA">
        <w:rPr>
          <w:rFonts w:ascii="Century" w:hAnsi="Century" w:hint="eastAsia"/>
        </w:rPr>
        <w:t>“</w:t>
      </w:r>
      <w:r w:rsidR="006850FB">
        <w:rPr>
          <w:rFonts w:ascii="Century" w:hAnsi="Century" w:hint="eastAsia"/>
        </w:rPr>
        <w:t>Multiple Dimensions of Private Information: Evidence from the Long-Term Care Insurance Market</w:t>
      </w:r>
      <w:r w:rsidR="00D55052">
        <w:rPr>
          <w:rFonts w:ascii="Century" w:hAnsi="Century" w:hint="eastAsia"/>
        </w:rPr>
        <w:t>,</w:t>
      </w:r>
      <w:r w:rsidR="00655EAA">
        <w:rPr>
          <w:rFonts w:ascii="Century" w:hAnsi="Century" w:hint="eastAsia"/>
        </w:rPr>
        <w:t>”</w:t>
      </w:r>
      <w:r w:rsidR="00716C99" w:rsidRPr="00716C99">
        <w:rPr>
          <w:rFonts w:ascii="Century" w:hAnsi="Century" w:hint="eastAsia"/>
          <w:i/>
          <w:iCs/>
        </w:rPr>
        <w:t>American Economic Review</w:t>
      </w:r>
      <w:r w:rsidR="00716C99">
        <w:rPr>
          <w:rFonts w:ascii="Century" w:hAnsi="Century" w:hint="eastAsia"/>
        </w:rPr>
        <w:t>, Vol.96, No.4, pp.938-958.</w:t>
      </w:r>
    </w:p>
    <w:p w14:paraId="64A77046" w14:textId="4375E753" w:rsidR="000D0CB8" w:rsidRDefault="000D0CB8" w:rsidP="00716C99">
      <w:pPr>
        <w:ind w:left="850" w:hangingChars="405" w:hanging="850"/>
        <w:rPr>
          <w:rFonts w:ascii="Century" w:hAnsi="Century"/>
        </w:rPr>
      </w:pPr>
      <w:r>
        <w:rPr>
          <w:rFonts w:ascii="Century" w:hAnsi="Century" w:hint="eastAsia"/>
        </w:rPr>
        <w:t>Le Grand, Julian</w:t>
      </w:r>
      <w:r w:rsidR="00C73F05">
        <w:rPr>
          <w:rFonts w:ascii="Century" w:hAnsi="Century" w:hint="eastAsia"/>
        </w:rPr>
        <w:t xml:space="preserve"> </w:t>
      </w:r>
      <w:r w:rsidR="00DF6CD3">
        <w:rPr>
          <w:rFonts w:ascii="Century" w:hAnsi="Century" w:hint="eastAsia"/>
        </w:rPr>
        <w:t>(</w:t>
      </w:r>
      <w:r>
        <w:rPr>
          <w:rFonts w:ascii="Century" w:hAnsi="Century" w:hint="eastAsia"/>
        </w:rPr>
        <w:t>20</w:t>
      </w:r>
      <w:r w:rsidR="00AF6721">
        <w:rPr>
          <w:rFonts w:ascii="Century" w:hAnsi="Century" w:hint="eastAsia"/>
        </w:rPr>
        <w:t>03</w:t>
      </w:r>
      <w:r w:rsidR="00DF6CD3">
        <w:rPr>
          <w:rFonts w:ascii="Century" w:hAnsi="Century" w:hint="eastAsia"/>
        </w:rPr>
        <w:t>)</w:t>
      </w:r>
      <w:r w:rsidR="00314B66">
        <w:rPr>
          <w:rFonts w:ascii="Century" w:hAnsi="Century" w:hint="eastAsia"/>
        </w:rPr>
        <w:t xml:space="preserve"> </w:t>
      </w:r>
      <w:r w:rsidR="00AF6721" w:rsidRPr="00DF6CD3">
        <w:rPr>
          <w:rFonts w:ascii="Century" w:hAnsi="Century" w:hint="eastAsia"/>
          <w:i/>
          <w:iCs/>
        </w:rPr>
        <w:t>Motivation, Agency, and Public Policy: Of Knights and Kn</w:t>
      </w:r>
      <w:r w:rsidR="00DF6CD3" w:rsidRPr="00DF6CD3">
        <w:rPr>
          <w:rFonts w:ascii="Century" w:hAnsi="Century" w:hint="eastAsia"/>
          <w:i/>
          <w:iCs/>
        </w:rPr>
        <w:t>a</w:t>
      </w:r>
      <w:r w:rsidR="005D1F80" w:rsidRPr="00DF6CD3">
        <w:rPr>
          <w:rFonts w:ascii="Century" w:hAnsi="Century" w:hint="eastAsia"/>
          <w:i/>
          <w:iCs/>
        </w:rPr>
        <w:t>ves, Pawns and Queens</w:t>
      </w:r>
      <w:r w:rsidR="005D1F80">
        <w:rPr>
          <w:rFonts w:ascii="Century" w:hAnsi="Century" w:hint="eastAsia"/>
        </w:rPr>
        <w:t>, Oxford University Press.</w:t>
      </w:r>
    </w:p>
    <w:p w14:paraId="5F815813" w14:textId="651DF549" w:rsidR="00CA5F80" w:rsidRDefault="00CA5F80" w:rsidP="00716C99">
      <w:pPr>
        <w:ind w:left="850" w:hangingChars="405" w:hanging="850"/>
        <w:rPr>
          <w:rFonts w:ascii="Century" w:hAnsi="Century"/>
        </w:rPr>
      </w:pPr>
      <w:r>
        <w:rPr>
          <w:rFonts w:ascii="Century" w:hAnsi="Century" w:hint="eastAsia"/>
        </w:rPr>
        <w:t>Poterba, James M., Steven F. Venti, and David A, Wise</w:t>
      </w:r>
      <w:r w:rsidR="00C73F05">
        <w:rPr>
          <w:rFonts w:ascii="Century" w:hAnsi="Century" w:hint="eastAsia"/>
        </w:rPr>
        <w:t xml:space="preserve"> </w:t>
      </w:r>
      <w:r w:rsidR="00DF6CD3">
        <w:rPr>
          <w:rFonts w:ascii="Century" w:hAnsi="Century" w:hint="eastAsia"/>
        </w:rPr>
        <w:t>(</w:t>
      </w:r>
      <w:r w:rsidR="00BC6F2E">
        <w:rPr>
          <w:rFonts w:ascii="Century" w:hAnsi="Century" w:hint="eastAsia"/>
        </w:rPr>
        <w:t>2014</w:t>
      </w:r>
      <w:r w:rsidR="00DF6CD3">
        <w:rPr>
          <w:rFonts w:ascii="Century" w:hAnsi="Century" w:hint="eastAsia"/>
        </w:rPr>
        <w:t>)</w:t>
      </w:r>
      <w:r w:rsidR="00BC6F2E">
        <w:rPr>
          <w:rFonts w:ascii="Century" w:hAnsi="Century" w:hint="eastAsia"/>
        </w:rPr>
        <w:t>“</w:t>
      </w:r>
      <w:r w:rsidR="00BC6F2E">
        <w:rPr>
          <w:rFonts w:ascii="Century" w:hAnsi="Century" w:hint="eastAsia"/>
        </w:rPr>
        <w:t>The Nexus of Social Security Benefits, Health, and Wealth at Death,</w:t>
      </w:r>
      <w:r w:rsidR="00BC6F2E">
        <w:rPr>
          <w:rFonts w:ascii="Century" w:hAnsi="Century" w:hint="eastAsia"/>
        </w:rPr>
        <w:t>”</w:t>
      </w:r>
      <w:r w:rsidR="00B65E9E">
        <w:rPr>
          <w:rFonts w:ascii="Century" w:hAnsi="Century" w:hint="eastAsia"/>
        </w:rPr>
        <w:t xml:space="preserve">In David A. Wise ed., </w:t>
      </w:r>
      <w:r w:rsidR="00B65E9E" w:rsidRPr="00B65E9E">
        <w:rPr>
          <w:rFonts w:ascii="Century" w:hAnsi="Century" w:hint="eastAsia"/>
          <w:i/>
          <w:iCs/>
        </w:rPr>
        <w:t>Discoveries in the Economics of Aging</w:t>
      </w:r>
      <w:r w:rsidR="00B65E9E">
        <w:rPr>
          <w:rFonts w:ascii="Century" w:hAnsi="Century" w:hint="eastAsia"/>
        </w:rPr>
        <w:t>, University of Chicago Press.</w:t>
      </w:r>
    </w:p>
    <w:p w14:paraId="52D45C36" w14:textId="77777777" w:rsidR="00716C99" w:rsidRDefault="00716C99">
      <w:pPr>
        <w:rPr>
          <w:rFonts w:ascii="Century" w:hAnsi="Century"/>
        </w:rPr>
      </w:pPr>
    </w:p>
    <w:p w14:paraId="24C42405" w14:textId="0E1DB645" w:rsidR="00B20CAA" w:rsidRDefault="00C73F05" w:rsidP="00F5035F">
      <w:pPr>
        <w:jc w:val="right"/>
        <w:rPr>
          <w:rFonts w:ascii="Century" w:hAnsi="Century"/>
        </w:rPr>
      </w:pPr>
      <w:r>
        <w:rPr>
          <w:rFonts w:ascii="Century" w:hAnsi="Century" w:hint="eastAsia"/>
        </w:rPr>
        <w:t>（</w:t>
      </w:r>
      <w:r w:rsidR="00F5035F">
        <w:rPr>
          <w:rFonts w:ascii="Century" w:hAnsi="Century" w:hint="eastAsia"/>
        </w:rPr>
        <w:t>しゃかいがわ</w:t>
      </w:r>
      <w:r>
        <w:rPr>
          <w:rFonts w:ascii="Century" w:hAnsi="Century" w:hint="eastAsia"/>
        </w:rPr>
        <w:t>・けん）</w:t>
      </w:r>
      <w:r w:rsidR="00B20CAA">
        <w:rPr>
          <w:rFonts w:ascii="Century" w:hAnsi="Century"/>
        </w:rPr>
        <w:br w:type="page"/>
      </w:r>
    </w:p>
    <w:p w14:paraId="07F4F0F3" w14:textId="55639B76" w:rsidR="00B11925" w:rsidRPr="00B20CAA" w:rsidRDefault="00B20CAA" w:rsidP="00B20CAA">
      <w:pPr>
        <w:jc w:val="center"/>
        <w:rPr>
          <w:rFonts w:ascii="Century" w:hAnsi="Century"/>
          <w:sz w:val="28"/>
          <w:szCs w:val="28"/>
        </w:rPr>
      </w:pPr>
      <w:r w:rsidRPr="00B20CAA">
        <w:rPr>
          <w:rFonts w:ascii="Century" w:hAnsi="Century" w:hint="eastAsia"/>
          <w:sz w:val="28"/>
          <w:szCs w:val="28"/>
        </w:rPr>
        <w:lastRenderedPageBreak/>
        <w:t>Social Security in Reiwa Era</w:t>
      </w:r>
    </w:p>
    <w:p w14:paraId="6BD82AE3" w14:textId="77777777" w:rsidR="00B20CAA" w:rsidRDefault="00B20CAA">
      <w:pPr>
        <w:rPr>
          <w:rFonts w:ascii="Century" w:hAnsi="Century"/>
        </w:rPr>
      </w:pPr>
    </w:p>
    <w:p w14:paraId="3AEFDFF0" w14:textId="153C875E" w:rsidR="00B20CAA" w:rsidRDefault="00B20CAA" w:rsidP="00B20CAA">
      <w:pPr>
        <w:jc w:val="center"/>
        <w:rPr>
          <w:rFonts w:ascii="Century" w:hAnsi="Century"/>
        </w:rPr>
      </w:pPr>
      <w:r>
        <w:rPr>
          <w:rFonts w:ascii="Century" w:hAnsi="Century" w:hint="eastAsia"/>
        </w:rPr>
        <w:t>SHA</w:t>
      </w:r>
      <w:r w:rsidR="00696E4E">
        <w:rPr>
          <w:rFonts w:ascii="Century" w:hAnsi="Century" w:hint="eastAsia"/>
        </w:rPr>
        <w:t>KAIGAWA</w:t>
      </w:r>
      <w:r>
        <w:rPr>
          <w:rFonts w:ascii="Century" w:hAnsi="Century" w:hint="eastAsia"/>
        </w:rPr>
        <w:t xml:space="preserve"> Ken</w:t>
      </w:r>
      <w:r w:rsidR="007D3BBE">
        <w:rPr>
          <w:rFonts w:ascii="Century" w:hAnsi="Century" w:hint="eastAsia"/>
        </w:rPr>
        <w:t xml:space="preserve"> (Professor, </w:t>
      </w:r>
      <w:r w:rsidR="00401668">
        <w:rPr>
          <w:rFonts w:ascii="Century" w:hAnsi="Century" w:hint="eastAsia"/>
        </w:rPr>
        <w:t>〇〇</w:t>
      </w:r>
      <w:r w:rsidR="00401668">
        <w:rPr>
          <w:rFonts w:ascii="Century" w:hAnsi="Century" w:hint="eastAsia"/>
        </w:rPr>
        <w:t>University)</w:t>
      </w:r>
    </w:p>
    <w:p w14:paraId="0A695B1A" w14:textId="77777777" w:rsidR="00B20CAA" w:rsidRDefault="00B20CAA">
      <w:pPr>
        <w:rPr>
          <w:rFonts w:ascii="Century" w:hAnsi="Century"/>
        </w:rPr>
      </w:pPr>
    </w:p>
    <w:p w14:paraId="6BDD3E78" w14:textId="77777777" w:rsidR="00A01F2B" w:rsidRDefault="00A01F2B">
      <w:pPr>
        <w:rPr>
          <w:rFonts w:ascii="Century" w:hAnsi="Century"/>
        </w:rPr>
      </w:pPr>
    </w:p>
    <w:p w14:paraId="5669D508" w14:textId="368920EC" w:rsidR="00A01F2B" w:rsidRDefault="00A01F2B" w:rsidP="00A01F2B">
      <w:pPr>
        <w:jc w:val="center"/>
        <w:rPr>
          <w:rFonts w:ascii="Century" w:hAnsi="Century"/>
        </w:rPr>
      </w:pPr>
      <w:r>
        <w:rPr>
          <w:rFonts w:ascii="Century" w:hAnsi="Century" w:hint="eastAsia"/>
        </w:rPr>
        <w:t>Abstract</w:t>
      </w:r>
    </w:p>
    <w:p w14:paraId="6EE700F1" w14:textId="77777777" w:rsidR="00D23176" w:rsidRDefault="00D23176">
      <w:pPr>
        <w:rPr>
          <w:rFonts w:ascii="Century" w:hAnsi="Century"/>
        </w:rPr>
      </w:pPr>
    </w:p>
    <w:p w14:paraId="11460FA4" w14:textId="6AD10915" w:rsidR="00A01F2B" w:rsidRDefault="00A01F2B" w:rsidP="00A01F2B">
      <w:pPr>
        <w:ind w:firstLineChars="337" w:firstLine="708"/>
        <w:rPr>
          <w:rFonts w:ascii="Century" w:hAnsi="Century"/>
        </w:rPr>
      </w:pPr>
      <w:r>
        <w:rPr>
          <w:rFonts w:ascii="Century" w:hAnsi="Century" w:hint="eastAsia"/>
        </w:rPr>
        <w:t xml:space="preserve">This paper </w:t>
      </w:r>
      <w:r w:rsidR="007C27C1">
        <w:rPr>
          <w:rFonts w:ascii="Century" w:hAnsi="Century" w:hint="eastAsia"/>
        </w:rPr>
        <w:t xml:space="preserve">investigates </w:t>
      </w:r>
      <w:proofErr w:type="spellStart"/>
      <w:r w:rsidR="007C27C1">
        <w:rPr>
          <w:rFonts w:ascii="Century" w:hAnsi="Century" w:hint="eastAsia"/>
        </w:rPr>
        <w:t>xxxxxxxxxxxxxxxxxxxxxxxxxxxxxxxxxxxxxxxxxx</w:t>
      </w:r>
      <w:proofErr w:type="spellEnd"/>
    </w:p>
    <w:p w14:paraId="3AE36671" w14:textId="1D496E4B" w:rsidR="007C27C1" w:rsidRDefault="007C27C1" w:rsidP="007C27C1">
      <w:pPr>
        <w:rPr>
          <w:rFonts w:ascii="Century" w:hAnsi="Century"/>
        </w:rPr>
      </w:pPr>
      <w:r>
        <w:rPr>
          <w:rFonts w:ascii="Century" w:hAnsi="Century" w:hint="eastAsia"/>
        </w:rPr>
        <w:t>xxxxxxxxxxxxxxxxxxxxxxxxxxxxxxxxxxxxxxxxxxxxxxxxxxxxxxxxxxxxxxxxxxxxxxxxx</w:t>
      </w:r>
    </w:p>
    <w:p w14:paraId="7C942199" w14:textId="71685933" w:rsidR="00A01F2B" w:rsidRDefault="007C27C1">
      <w:pPr>
        <w:rPr>
          <w:rFonts w:ascii="Century" w:hAnsi="Century"/>
        </w:rPr>
      </w:pPr>
      <w:r>
        <w:rPr>
          <w:rFonts w:ascii="Century" w:hAnsi="Century" w:hint="eastAsia"/>
        </w:rPr>
        <w:t>xxxxxxxxxxxxxxxxxxxxxxxxxxxxxxxxxxxxxxxxxxxxxxxxxxxxxxxxxxxxxxxxxxxxxxxxx</w:t>
      </w:r>
    </w:p>
    <w:p w14:paraId="14C99888" w14:textId="77777777" w:rsidR="00A01F2B" w:rsidRDefault="00A01F2B">
      <w:pPr>
        <w:rPr>
          <w:rFonts w:ascii="Century" w:hAnsi="Century"/>
        </w:rPr>
      </w:pPr>
    </w:p>
    <w:p w14:paraId="71C1C835" w14:textId="77777777" w:rsidR="00A01F2B" w:rsidRDefault="00A01F2B">
      <w:pPr>
        <w:rPr>
          <w:rFonts w:ascii="Century" w:hAnsi="Century"/>
        </w:rPr>
      </w:pPr>
    </w:p>
    <w:p w14:paraId="7B110A5E" w14:textId="2E5AF65E" w:rsidR="007C27C1" w:rsidRDefault="007C27C1" w:rsidP="00CF3648">
      <w:pPr>
        <w:ind w:left="850" w:hangingChars="405" w:hanging="850"/>
        <w:rPr>
          <w:rFonts w:ascii="Century" w:hAnsi="Century"/>
        </w:rPr>
      </w:pPr>
      <w:r>
        <w:rPr>
          <w:rFonts w:ascii="Century" w:hAnsi="Century" w:hint="eastAsia"/>
        </w:rPr>
        <w:t xml:space="preserve">Keywords: </w:t>
      </w:r>
      <w:r w:rsidR="00FE4698">
        <w:rPr>
          <w:rFonts w:ascii="Century" w:hAnsi="Century" w:hint="eastAsia"/>
        </w:rPr>
        <w:t xml:space="preserve">Social security, Daily living support, </w:t>
      </w:r>
      <w:r w:rsidR="00BB70D1">
        <w:rPr>
          <w:rFonts w:ascii="Century" w:hAnsi="Century" w:hint="eastAsia"/>
        </w:rPr>
        <w:t xml:space="preserve">Community-based </w:t>
      </w:r>
      <w:r w:rsidR="00C73F05">
        <w:rPr>
          <w:rFonts w:ascii="Century" w:hAnsi="Century" w:hint="eastAsia"/>
        </w:rPr>
        <w:t>i</w:t>
      </w:r>
      <w:r w:rsidR="00BB70D1">
        <w:rPr>
          <w:rFonts w:ascii="Century" w:hAnsi="Century" w:hint="eastAsia"/>
        </w:rPr>
        <w:t xml:space="preserve">ntegrated </w:t>
      </w:r>
      <w:r w:rsidR="00C73F05">
        <w:rPr>
          <w:rFonts w:ascii="Century" w:hAnsi="Century" w:hint="eastAsia"/>
        </w:rPr>
        <w:t>c</w:t>
      </w:r>
      <w:r w:rsidR="00BB70D1">
        <w:rPr>
          <w:rFonts w:ascii="Century" w:hAnsi="Century" w:hint="eastAsia"/>
        </w:rPr>
        <w:t xml:space="preserve">are </w:t>
      </w:r>
      <w:r w:rsidR="00C73F05">
        <w:rPr>
          <w:rFonts w:ascii="Century" w:hAnsi="Century" w:hint="eastAsia"/>
        </w:rPr>
        <w:t>s</w:t>
      </w:r>
      <w:r w:rsidR="00BB70D1">
        <w:rPr>
          <w:rFonts w:ascii="Century" w:hAnsi="Century" w:hint="eastAsia"/>
        </w:rPr>
        <w:t>ystem</w:t>
      </w:r>
      <w:r w:rsidR="00CF3648">
        <w:rPr>
          <w:rFonts w:ascii="Century" w:hAnsi="Century" w:hint="eastAsia"/>
        </w:rPr>
        <w:t xml:space="preserve">, </w:t>
      </w:r>
      <w:r w:rsidR="00564842">
        <w:rPr>
          <w:rFonts w:ascii="Century" w:hAnsi="Century" w:hint="eastAsia"/>
        </w:rPr>
        <w:t>Multilayer</w:t>
      </w:r>
      <w:r w:rsidR="00C73F05">
        <w:rPr>
          <w:rFonts w:ascii="Century" w:hAnsi="Century" w:hint="eastAsia"/>
        </w:rPr>
        <w:t>e</w:t>
      </w:r>
      <w:r w:rsidR="00564842">
        <w:rPr>
          <w:rFonts w:ascii="Century" w:hAnsi="Century" w:hint="eastAsia"/>
        </w:rPr>
        <w:t xml:space="preserve">d </w:t>
      </w:r>
      <w:r w:rsidR="00C73F05">
        <w:rPr>
          <w:rFonts w:ascii="Century" w:hAnsi="Century" w:hint="eastAsia"/>
        </w:rPr>
        <w:t>s</w:t>
      </w:r>
      <w:r w:rsidR="00564842">
        <w:rPr>
          <w:rFonts w:ascii="Century" w:hAnsi="Century" w:hint="eastAsia"/>
        </w:rPr>
        <w:t xml:space="preserve">upport </w:t>
      </w:r>
      <w:r w:rsidR="00C73F05">
        <w:rPr>
          <w:rFonts w:ascii="Century" w:hAnsi="Century" w:hint="eastAsia"/>
        </w:rPr>
        <w:t>s</w:t>
      </w:r>
      <w:r w:rsidR="00564842">
        <w:rPr>
          <w:rFonts w:ascii="Century" w:hAnsi="Century" w:hint="eastAsia"/>
        </w:rPr>
        <w:t>ystem</w:t>
      </w:r>
      <w:r w:rsidR="00C73F05">
        <w:rPr>
          <w:rFonts w:ascii="Century" w:hAnsi="Century" w:hint="eastAsia"/>
        </w:rPr>
        <w:t>,</w:t>
      </w:r>
      <w:r w:rsidR="00564842">
        <w:rPr>
          <w:rFonts w:ascii="Century" w:hAnsi="Century" w:hint="eastAsia"/>
        </w:rPr>
        <w:t xml:space="preserve"> Development </w:t>
      </w:r>
      <w:r w:rsidR="00C73F05">
        <w:rPr>
          <w:rFonts w:ascii="Century" w:hAnsi="Century" w:hint="eastAsia"/>
        </w:rPr>
        <w:t>p</w:t>
      </w:r>
      <w:r w:rsidR="00564842">
        <w:rPr>
          <w:rFonts w:ascii="Century" w:hAnsi="Century" w:hint="eastAsia"/>
        </w:rPr>
        <w:t>rogram</w:t>
      </w:r>
    </w:p>
    <w:p w14:paraId="242073C7" w14:textId="77777777" w:rsidR="00A01F2B" w:rsidRDefault="00A01F2B">
      <w:pPr>
        <w:rPr>
          <w:rFonts w:ascii="Century" w:hAnsi="Century"/>
        </w:rPr>
      </w:pPr>
    </w:p>
    <w:p w14:paraId="64EA2780" w14:textId="77777777" w:rsidR="00034F7C" w:rsidRDefault="00034F7C">
      <w:pPr>
        <w:rPr>
          <w:rFonts w:ascii="Century" w:hAnsi="Century"/>
        </w:rPr>
      </w:pPr>
    </w:p>
    <w:p w14:paraId="68503811" w14:textId="77777777" w:rsidR="00034F7C" w:rsidRPr="009F2407" w:rsidRDefault="00034F7C">
      <w:pPr>
        <w:rPr>
          <w:rFonts w:ascii="Century" w:hAnsi="Century"/>
        </w:rPr>
      </w:pPr>
    </w:p>
    <w:sectPr w:rsidR="00034F7C" w:rsidRPr="009F2407" w:rsidSect="007B7C9E">
      <w:footerReference w:type="default" r:id="rId8"/>
      <w:pgSz w:w="11906" w:h="16838"/>
      <w:pgMar w:top="1985" w:right="1701" w:bottom="1701" w:left="1701"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002D" w14:textId="77777777" w:rsidR="00C7499E" w:rsidRDefault="00C7499E" w:rsidP="00C7499E">
      <w:r>
        <w:separator/>
      </w:r>
    </w:p>
  </w:endnote>
  <w:endnote w:type="continuationSeparator" w:id="0">
    <w:p w14:paraId="59476DFE" w14:textId="77777777" w:rsidR="00C7499E" w:rsidRDefault="00C7499E" w:rsidP="00C7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97008"/>
      <w:docPartObj>
        <w:docPartGallery w:val="Page Numbers (Bottom of Page)"/>
        <w:docPartUnique/>
      </w:docPartObj>
    </w:sdtPr>
    <w:sdtEndPr/>
    <w:sdtContent>
      <w:p w14:paraId="4E73DAA2" w14:textId="44C739E2" w:rsidR="00C73F05" w:rsidRDefault="00C73F05">
        <w:pPr>
          <w:pStyle w:val="af2"/>
          <w:jc w:val="center"/>
        </w:pPr>
        <w:r>
          <w:fldChar w:fldCharType="begin"/>
        </w:r>
        <w:r>
          <w:instrText>PAGE   \* MERGEFORMAT</w:instrText>
        </w:r>
        <w:r>
          <w:fldChar w:fldCharType="separate"/>
        </w:r>
        <w:r>
          <w:rPr>
            <w:lang w:val="ja-JP"/>
          </w:rPr>
          <w:t>2</w:t>
        </w:r>
        <w:r>
          <w:fldChar w:fldCharType="end"/>
        </w:r>
      </w:p>
    </w:sdtContent>
  </w:sdt>
  <w:p w14:paraId="3BE2CB13" w14:textId="77777777" w:rsidR="00C73F05" w:rsidRDefault="00C73F0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A56AE" w14:textId="77777777" w:rsidR="00C7499E" w:rsidRDefault="00C7499E" w:rsidP="00C7499E">
      <w:r>
        <w:separator/>
      </w:r>
    </w:p>
  </w:footnote>
  <w:footnote w:type="continuationSeparator" w:id="0">
    <w:p w14:paraId="2BFEC543" w14:textId="77777777" w:rsidR="00C7499E" w:rsidRDefault="00C7499E" w:rsidP="00C7499E">
      <w:r>
        <w:continuationSeparator/>
      </w:r>
    </w:p>
  </w:footnote>
  <w:footnote w:id="1">
    <w:p w14:paraId="367A63C3" w14:textId="13F13582" w:rsidR="000A0DDF" w:rsidRDefault="000A0DDF">
      <w:pPr>
        <w:pStyle w:val="aa"/>
      </w:pPr>
      <w:r>
        <w:rPr>
          <w:rStyle w:val="ac"/>
        </w:rPr>
        <w:footnoteRef/>
      </w:r>
      <w:r w:rsidR="008C5BA9" w:rsidRPr="008C5BA9">
        <w:rPr>
          <w:rFonts w:hint="eastAsia"/>
          <w:vertAlign w:val="superscript"/>
        </w:rPr>
        <w:t>)</w:t>
      </w:r>
      <w:r>
        <w:t xml:space="preserve"> </w:t>
      </w:r>
      <w:r w:rsidR="004F369D" w:rsidRPr="003F327F">
        <w:rPr>
          <w:rFonts w:hint="eastAsia"/>
          <w:sz w:val="18"/>
          <w:szCs w:val="18"/>
        </w:rPr>
        <w:t>ワードで脚注を挿入すると自動的にカッコは付きません。ここでは脚注を挿入した後、半角で</w:t>
      </w:r>
      <w:r w:rsidR="003F327F" w:rsidRPr="003F327F">
        <w:rPr>
          <w:rFonts w:hint="eastAsia"/>
          <w:sz w:val="18"/>
          <w:szCs w:val="18"/>
        </w:rPr>
        <w:t>片カッコ</w:t>
      </w:r>
      <w:r w:rsidR="004F369D" w:rsidRPr="003F327F">
        <w:rPr>
          <w:rFonts w:hint="eastAsia"/>
          <w:sz w:val="18"/>
          <w:szCs w:val="18"/>
        </w:rPr>
        <w:t>)</w:t>
      </w:r>
      <w:r w:rsidR="003F327F" w:rsidRPr="003F327F">
        <w:rPr>
          <w:rFonts w:hint="eastAsia"/>
          <w:sz w:val="18"/>
          <w:szCs w:val="18"/>
        </w:rPr>
        <w:t>を入力し、上付きに変換しています。</w:t>
      </w:r>
    </w:p>
  </w:footnote>
  <w:footnote w:id="2">
    <w:p w14:paraId="129C44CC" w14:textId="40CD494F" w:rsidR="002F7A42" w:rsidRPr="002F7A42" w:rsidRDefault="003D4137">
      <w:pPr>
        <w:pStyle w:val="aa"/>
      </w:pPr>
      <w:r>
        <w:rPr>
          <w:rStyle w:val="ac"/>
        </w:rPr>
        <w:footnoteRef/>
      </w:r>
      <w:r w:rsidR="00282731" w:rsidRPr="00282731">
        <w:rPr>
          <w:rFonts w:hint="eastAsia"/>
          <w:vertAlign w:val="superscript"/>
        </w:rPr>
        <w:t>)</w:t>
      </w:r>
      <w:r>
        <w:t xml:space="preserve"> </w:t>
      </w:r>
      <w:r w:rsidR="00BF339E">
        <w:rPr>
          <w:rFonts w:hint="eastAsia"/>
        </w:rPr>
        <w:t>UNI</w:t>
      </w:r>
      <w:r w:rsidR="0039141F">
        <w:rPr>
          <w:rFonts w:hint="eastAsia"/>
        </w:rPr>
        <w:t>CEF</w:t>
      </w:r>
      <w:r w:rsidR="006204A3">
        <w:rPr>
          <w:rFonts w:hint="eastAsia"/>
        </w:rPr>
        <w:t>（2</w:t>
      </w:r>
      <w:r w:rsidR="0039141F">
        <w:rPr>
          <w:rFonts w:hint="eastAsia"/>
        </w:rPr>
        <w:t>025</w:t>
      </w:r>
      <w:r w:rsidR="006204A3">
        <w:rPr>
          <w:rFonts w:hint="eastAsia"/>
        </w:rPr>
        <w:t>）</w:t>
      </w:r>
      <w:r w:rsidR="006D795B">
        <w:rPr>
          <w:rFonts w:hint="eastAsia"/>
        </w:rPr>
        <w:t xml:space="preserve">Child Well-Being in </w:t>
      </w:r>
      <w:r w:rsidR="000A1DA4">
        <w:rPr>
          <w:rFonts w:hint="eastAsia"/>
        </w:rPr>
        <w:t>an Unpredictable World. Innocenti Report Card 19</w:t>
      </w:r>
      <w:r w:rsidR="002F7A42">
        <w:rPr>
          <w:rFonts w:hint="eastAsia"/>
        </w:rPr>
        <w:t xml:space="preserve">, </w:t>
      </w:r>
      <w:r w:rsidR="002F7A42" w:rsidRPr="00BF339E">
        <w:t>https://www.unicef.org/innocenti/reports/child-well-being-unpredictable-world</w:t>
      </w:r>
      <w:r w:rsidR="002F7A42" w:rsidRPr="00BF339E">
        <w:rPr>
          <w:rFonts w:hint="eastAsia"/>
        </w:rPr>
        <w:t>（2025</w:t>
      </w:r>
      <w:r w:rsidR="002F7A42" w:rsidRPr="00BF339E">
        <w:t>年</w:t>
      </w:r>
      <w:r w:rsidR="002F7A42" w:rsidRPr="00BF339E">
        <w:rPr>
          <w:rFonts w:hint="eastAsia"/>
        </w:rPr>
        <w:t>11</w:t>
      </w:r>
      <w:r w:rsidR="002F7A42" w:rsidRPr="00BF339E">
        <w:t>月5</w:t>
      </w:r>
      <w:r w:rsidR="002F7A42">
        <w:rPr>
          <w:rFonts w:hint="eastAsia"/>
        </w:rPr>
        <w:t>日</w:t>
      </w:r>
      <w:r w:rsidR="00BF339E">
        <w:rPr>
          <w:rFonts w:hint="eastAsia"/>
        </w:rPr>
        <w:t>最終確認）</w:t>
      </w:r>
    </w:p>
  </w:footnote>
  <w:footnote w:id="3">
    <w:p w14:paraId="20760C46" w14:textId="51CDA61D" w:rsidR="00CD0BCF" w:rsidRDefault="00CD0BCF">
      <w:pPr>
        <w:pStyle w:val="aa"/>
      </w:pPr>
      <w:r>
        <w:rPr>
          <w:rStyle w:val="ac"/>
        </w:rPr>
        <w:footnoteRef/>
      </w:r>
      <w:r w:rsidR="00A67768" w:rsidRPr="00A67768">
        <w:rPr>
          <w:rFonts w:hint="eastAsia"/>
          <w:vertAlign w:val="superscript"/>
        </w:rPr>
        <w:t>)</w:t>
      </w:r>
      <w:r>
        <w:t xml:space="preserve"> </w:t>
      </w:r>
      <w:r w:rsidR="00A67768">
        <w:rPr>
          <w:rFonts w:hint="eastAsia"/>
        </w:rPr>
        <w:t>森田（2014）,p.45</w:t>
      </w:r>
    </w:p>
  </w:footnote>
  <w:footnote w:id="4">
    <w:p w14:paraId="2CCFB5E8" w14:textId="5CF1FA88" w:rsidR="00634FB5" w:rsidRDefault="00634FB5">
      <w:pPr>
        <w:pStyle w:val="aa"/>
      </w:pPr>
      <w:r>
        <w:rPr>
          <w:rStyle w:val="ac"/>
        </w:rPr>
        <w:footnoteRef/>
      </w:r>
      <w:r w:rsidR="00C73F05" w:rsidRPr="00C73F05">
        <w:rPr>
          <w:rFonts w:hint="eastAsia"/>
          <w:vertAlign w:val="superscript"/>
        </w:rPr>
        <w:t>)</w:t>
      </w:r>
      <w:r>
        <w:t xml:space="preserve"> </w:t>
      </w:r>
      <w:r w:rsidR="00D52E87">
        <w:rPr>
          <w:rFonts w:hint="eastAsia"/>
        </w:rPr>
        <w:t>森田朗（2014）『会議の政治学Ⅱ』慈学社出版,</w:t>
      </w:r>
      <w:r w:rsidR="00D41EF5">
        <w:rPr>
          <w:rFonts w:hint="eastAsia"/>
        </w:rPr>
        <w:t>p.45。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2C40"/>
    <w:multiLevelType w:val="hybridMultilevel"/>
    <w:tmpl w:val="4E708D52"/>
    <w:lvl w:ilvl="0" w:tplc="6CC4FF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857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9E"/>
    <w:rsid w:val="00034F7C"/>
    <w:rsid w:val="000459A0"/>
    <w:rsid w:val="00056057"/>
    <w:rsid w:val="00063DFF"/>
    <w:rsid w:val="000A0DDF"/>
    <w:rsid w:val="000A1DA4"/>
    <w:rsid w:val="000C425E"/>
    <w:rsid w:val="000C7570"/>
    <w:rsid w:val="000D0CB8"/>
    <w:rsid w:val="000E1B8C"/>
    <w:rsid w:val="000E438E"/>
    <w:rsid w:val="000F0177"/>
    <w:rsid w:val="00146D0F"/>
    <w:rsid w:val="00162A42"/>
    <w:rsid w:val="001E096D"/>
    <w:rsid w:val="001F3601"/>
    <w:rsid w:val="002571C0"/>
    <w:rsid w:val="00282731"/>
    <w:rsid w:val="00285599"/>
    <w:rsid w:val="00291402"/>
    <w:rsid w:val="002E1E66"/>
    <w:rsid w:val="002E698C"/>
    <w:rsid w:val="002F7A42"/>
    <w:rsid w:val="00314B66"/>
    <w:rsid w:val="003770DE"/>
    <w:rsid w:val="0039141F"/>
    <w:rsid w:val="00397C2C"/>
    <w:rsid w:val="003B7772"/>
    <w:rsid w:val="003C59A0"/>
    <w:rsid w:val="003D4137"/>
    <w:rsid w:val="003F327F"/>
    <w:rsid w:val="00401668"/>
    <w:rsid w:val="004048CE"/>
    <w:rsid w:val="00422176"/>
    <w:rsid w:val="00445CB4"/>
    <w:rsid w:val="00445EEB"/>
    <w:rsid w:val="0046066E"/>
    <w:rsid w:val="00473F67"/>
    <w:rsid w:val="00484707"/>
    <w:rsid w:val="004A6E9A"/>
    <w:rsid w:val="004F369D"/>
    <w:rsid w:val="004F49AC"/>
    <w:rsid w:val="004F6FEF"/>
    <w:rsid w:val="0051204A"/>
    <w:rsid w:val="005374FB"/>
    <w:rsid w:val="005515D7"/>
    <w:rsid w:val="00557CCA"/>
    <w:rsid w:val="00564842"/>
    <w:rsid w:val="00571052"/>
    <w:rsid w:val="005A287F"/>
    <w:rsid w:val="005C36D0"/>
    <w:rsid w:val="005D1F80"/>
    <w:rsid w:val="00604182"/>
    <w:rsid w:val="006204A3"/>
    <w:rsid w:val="00634FB5"/>
    <w:rsid w:val="00655EAA"/>
    <w:rsid w:val="006850FB"/>
    <w:rsid w:val="00696E4E"/>
    <w:rsid w:val="006D795B"/>
    <w:rsid w:val="006E071A"/>
    <w:rsid w:val="006F226C"/>
    <w:rsid w:val="00716C99"/>
    <w:rsid w:val="00722FBE"/>
    <w:rsid w:val="00724197"/>
    <w:rsid w:val="00744F71"/>
    <w:rsid w:val="00750511"/>
    <w:rsid w:val="00756B34"/>
    <w:rsid w:val="00762001"/>
    <w:rsid w:val="007A72A5"/>
    <w:rsid w:val="007B7C9E"/>
    <w:rsid w:val="007C27C1"/>
    <w:rsid w:val="007D30B2"/>
    <w:rsid w:val="007D3BBE"/>
    <w:rsid w:val="007D58F2"/>
    <w:rsid w:val="007F1874"/>
    <w:rsid w:val="00842DCF"/>
    <w:rsid w:val="008A63E6"/>
    <w:rsid w:val="008B4822"/>
    <w:rsid w:val="008C5BA9"/>
    <w:rsid w:val="0090043B"/>
    <w:rsid w:val="00916568"/>
    <w:rsid w:val="00923041"/>
    <w:rsid w:val="0095010F"/>
    <w:rsid w:val="009524BA"/>
    <w:rsid w:val="00971C3F"/>
    <w:rsid w:val="00982F79"/>
    <w:rsid w:val="009856EF"/>
    <w:rsid w:val="009B461C"/>
    <w:rsid w:val="009C031B"/>
    <w:rsid w:val="009C1315"/>
    <w:rsid w:val="009F2407"/>
    <w:rsid w:val="00A01F2B"/>
    <w:rsid w:val="00A53567"/>
    <w:rsid w:val="00A67768"/>
    <w:rsid w:val="00A7372E"/>
    <w:rsid w:val="00AA0B55"/>
    <w:rsid w:val="00AE5B14"/>
    <w:rsid w:val="00AF6721"/>
    <w:rsid w:val="00B00160"/>
    <w:rsid w:val="00B11925"/>
    <w:rsid w:val="00B20CAA"/>
    <w:rsid w:val="00B32206"/>
    <w:rsid w:val="00B55CDC"/>
    <w:rsid w:val="00B65E9E"/>
    <w:rsid w:val="00B72C43"/>
    <w:rsid w:val="00B9552B"/>
    <w:rsid w:val="00BA4AA9"/>
    <w:rsid w:val="00BB5A42"/>
    <w:rsid w:val="00BB70D1"/>
    <w:rsid w:val="00BC6F2E"/>
    <w:rsid w:val="00BD7F02"/>
    <w:rsid w:val="00BE2C66"/>
    <w:rsid w:val="00BE46CE"/>
    <w:rsid w:val="00BF339E"/>
    <w:rsid w:val="00BF4C30"/>
    <w:rsid w:val="00C044DD"/>
    <w:rsid w:val="00C576C6"/>
    <w:rsid w:val="00C65774"/>
    <w:rsid w:val="00C71684"/>
    <w:rsid w:val="00C73F05"/>
    <w:rsid w:val="00C7499E"/>
    <w:rsid w:val="00C94937"/>
    <w:rsid w:val="00CA5F80"/>
    <w:rsid w:val="00CD0BCF"/>
    <w:rsid w:val="00CD1849"/>
    <w:rsid w:val="00CD649D"/>
    <w:rsid w:val="00CF3648"/>
    <w:rsid w:val="00D23176"/>
    <w:rsid w:val="00D41EF5"/>
    <w:rsid w:val="00D52E87"/>
    <w:rsid w:val="00D55052"/>
    <w:rsid w:val="00D64161"/>
    <w:rsid w:val="00DC1303"/>
    <w:rsid w:val="00DF6CD3"/>
    <w:rsid w:val="00E17A93"/>
    <w:rsid w:val="00E2780A"/>
    <w:rsid w:val="00E4280A"/>
    <w:rsid w:val="00E567B4"/>
    <w:rsid w:val="00E661FD"/>
    <w:rsid w:val="00E9337C"/>
    <w:rsid w:val="00EB670E"/>
    <w:rsid w:val="00EE28D7"/>
    <w:rsid w:val="00EF0EA4"/>
    <w:rsid w:val="00EF5BD0"/>
    <w:rsid w:val="00F47CCE"/>
    <w:rsid w:val="00F5035F"/>
    <w:rsid w:val="00F51185"/>
    <w:rsid w:val="00F802CB"/>
    <w:rsid w:val="00F82B8B"/>
    <w:rsid w:val="00FB4FD8"/>
    <w:rsid w:val="00FE4698"/>
    <w:rsid w:val="00FF02D4"/>
    <w:rsid w:val="00FF2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875581"/>
  <w15:chartTrackingRefBased/>
  <w15:docId w15:val="{52BA8699-8173-4E5B-BD17-F693B282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7C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7C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7C9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7C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7C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7C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7C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7C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7C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7C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7C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7C9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7C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7C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7C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7C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7C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7C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7C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7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C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7C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C9E"/>
    <w:pPr>
      <w:spacing w:before="160" w:after="160"/>
      <w:jc w:val="center"/>
    </w:pPr>
    <w:rPr>
      <w:i/>
      <w:iCs/>
      <w:color w:val="404040" w:themeColor="text1" w:themeTint="BF"/>
    </w:rPr>
  </w:style>
  <w:style w:type="character" w:customStyle="1" w:styleId="a8">
    <w:name w:val="引用文 (文字)"/>
    <w:basedOn w:val="a0"/>
    <w:link w:val="a7"/>
    <w:uiPriority w:val="29"/>
    <w:rsid w:val="007B7C9E"/>
    <w:rPr>
      <w:i/>
      <w:iCs/>
      <w:color w:val="404040" w:themeColor="text1" w:themeTint="BF"/>
    </w:rPr>
  </w:style>
  <w:style w:type="paragraph" w:styleId="a9">
    <w:name w:val="List Paragraph"/>
    <w:basedOn w:val="a"/>
    <w:uiPriority w:val="34"/>
    <w:qFormat/>
    <w:rsid w:val="007B7C9E"/>
    <w:pPr>
      <w:ind w:left="720"/>
      <w:contextualSpacing/>
    </w:pPr>
  </w:style>
  <w:style w:type="character" w:styleId="21">
    <w:name w:val="Intense Emphasis"/>
    <w:basedOn w:val="a0"/>
    <w:uiPriority w:val="21"/>
    <w:qFormat/>
    <w:rsid w:val="007B7C9E"/>
    <w:rPr>
      <w:i/>
      <w:iCs/>
      <w:color w:val="0F4761" w:themeColor="accent1" w:themeShade="BF"/>
    </w:rPr>
  </w:style>
  <w:style w:type="paragraph" w:styleId="22">
    <w:name w:val="Intense Quote"/>
    <w:basedOn w:val="a"/>
    <w:next w:val="a"/>
    <w:link w:val="23"/>
    <w:uiPriority w:val="30"/>
    <w:qFormat/>
    <w:rsid w:val="007B7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7C9E"/>
    <w:rPr>
      <w:i/>
      <w:iCs/>
      <w:color w:val="0F4761" w:themeColor="accent1" w:themeShade="BF"/>
    </w:rPr>
  </w:style>
  <w:style w:type="character" w:styleId="24">
    <w:name w:val="Intense Reference"/>
    <w:basedOn w:val="a0"/>
    <w:uiPriority w:val="32"/>
    <w:qFormat/>
    <w:rsid w:val="007B7C9E"/>
    <w:rPr>
      <w:b/>
      <w:bCs/>
      <w:smallCaps/>
      <w:color w:val="0F4761" w:themeColor="accent1" w:themeShade="BF"/>
      <w:spacing w:val="5"/>
    </w:rPr>
  </w:style>
  <w:style w:type="paragraph" w:styleId="aa">
    <w:name w:val="footnote text"/>
    <w:basedOn w:val="a"/>
    <w:link w:val="ab"/>
    <w:uiPriority w:val="99"/>
    <w:semiHidden/>
    <w:unhideWhenUsed/>
    <w:rsid w:val="00C7499E"/>
    <w:pPr>
      <w:snapToGrid w:val="0"/>
    </w:pPr>
  </w:style>
  <w:style w:type="character" w:customStyle="1" w:styleId="ab">
    <w:name w:val="脚注文字列 (文字)"/>
    <w:basedOn w:val="a0"/>
    <w:link w:val="aa"/>
    <w:uiPriority w:val="99"/>
    <w:semiHidden/>
    <w:rsid w:val="00C7499E"/>
  </w:style>
  <w:style w:type="character" w:styleId="ac">
    <w:name w:val="footnote reference"/>
    <w:basedOn w:val="a0"/>
    <w:uiPriority w:val="99"/>
    <w:semiHidden/>
    <w:unhideWhenUsed/>
    <w:rsid w:val="00445CB4"/>
    <w:rPr>
      <w:vertAlign w:val="superscript"/>
    </w:rPr>
  </w:style>
  <w:style w:type="character" w:styleId="ad">
    <w:name w:val="Hyperlink"/>
    <w:basedOn w:val="a0"/>
    <w:uiPriority w:val="99"/>
    <w:unhideWhenUsed/>
    <w:rsid w:val="002F7A42"/>
    <w:rPr>
      <w:color w:val="467886" w:themeColor="hyperlink"/>
      <w:u w:val="single"/>
    </w:rPr>
  </w:style>
  <w:style w:type="character" w:styleId="ae">
    <w:name w:val="Unresolved Mention"/>
    <w:basedOn w:val="a0"/>
    <w:uiPriority w:val="99"/>
    <w:semiHidden/>
    <w:unhideWhenUsed/>
    <w:rsid w:val="002F7A42"/>
    <w:rPr>
      <w:color w:val="605E5C"/>
      <w:shd w:val="clear" w:color="auto" w:fill="E1DFDD"/>
    </w:rPr>
  </w:style>
  <w:style w:type="table" w:styleId="af">
    <w:name w:val="Table Grid"/>
    <w:basedOn w:val="a1"/>
    <w:uiPriority w:val="39"/>
    <w:rsid w:val="00722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C73F05"/>
    <w:pPr>
      <w:tabs>
        <w:tab w:val="center" w:pos="4252"/>
        <w:tab w:val="right" w:pos="8504"/>
      </w:tabs>
      <w:snapToGrid w:val="0"/>
    </w:pPr>
  </w:style>
  <w:style w:type="character" w:customStyle="1" w:styleId="af1">
    <w:name w:val="ヘッダー (文字)"/>
    <w:basedOn w:val="a0"/>
    <w:link w:val="af0"/>
    <w:uiPriority w:val="99"/>
    <w:rsid w:val="00C73F05"/>
  </w:style>
  <w:style w:type="paragraph" w:styleId="af2">
    <w:name w:val="footer"/>
    <w:basedOn w:val="a"/>
    <w:link w:val="af3"/>
    <w:uiPriority w:val="99"/>
    <w:unhideWhenUsed/>
    <w:rsid w:val="00C73F05"/>
    <w:pPr>
      <w:tabs>
        <w:tab w:val="center" w:pos="4252"/>
        <w:tab w:val="right" w:pos="8504"/>
      </w:tabs>
      <w:snapToGrid w:val="0"/>
    </w:pPr>
  </w:style>
  <w:style w:type="character" w:customStyle="1" w:styleId="af3">
    <w:name w:val="フッター (文字)"/>
    <w:basedOn w:val="a0"/>
    <w:link w:val="af2"/>
    <w:uiPriority w:val="99"/>
    <w:rsid w:val="00C73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ECF77-BEED-49FF-8817-18D55E59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6</Pages>
  <Words>592</Words>
  <Characters>3380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藤井　多希子</cp:lastModifiedBy>
  <cp:revision>145</cp:revision>
  <dcterms:created xsi:type="dcterms:W3CDTF">2025-11-05T01:29:00Z</dcterms:created>
  <dcterms:modified xsi:type="dcterms:W3CDTF">2026-05-01T02:05:00Z</dcterms:modified>
</cp:coreProperties>
</file>